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8EE8" w14:textId="4707D890" w:rsidR="004644AC" w:rsidRPr="00B901A6" w:rsidRDefault="00FB2A5B" w:rsidP="00B220FC">
      <w:pPr>
        <w:pStyle w:val="VVKSOKop3"/>
        <w:numPr>
          <w:ilvl w:val="0"/>
          <w:numId w:val="0"/>
        </w:numPr>
        <w:ind w:left="851" w:hanging="851"/>
        <w:rPr>
          <w:rFonts w:ascii="Aptos" w:hAnsi="Aptos"/>
          <w:i w:val="0"/>
          <w:iCs/>
        </w:rPr>
      </w:pPr>
      <w:bookmarkStart w:id="0" w:name="_Hlk176355650"/>
      <w:r w:rsidRPr="00B901A6">
        <w:rPr>
          <w:rFonts w:ascii="Aptos" w:hAnsi="Aptos"/>
          <w:i w:val="0"/>
          <w:iCs/>
        </w:rPr>
        <w:t>Schooleigen l</w:t>
      </w:r>
      <w:r w:rsidR="00B220FC" w:rsidRPr="00B901A6">
        <w:rPr>
          <w:rFonts w:ascii="Aptos" w:hAnsi="Aptos"/>
          <w:i w:val="0"/>
          <w:iCs/>
        </w:rPr>
        <w:t xml:space="preserve">eerlijn </w:t>
      </w:r>
      <w:r w:rsidR="00F95077" w:rsidRPr="00B901A6">
        <w:rPr>
          <w:rFonts w:ascii="Aptos" w:hAnsi="Aptos"/>
          <w:i w:val="0"/>
          <w:iCs/>
        </w:rPr>
        <w:t>2</w:t>
      </w:r>
      <w:r w:rsidR="009C75A2" w:rsidRPr="00B901A6">
        <w:rPr>
          <w:rFonts w:ascii="Aptos" w:hAnsi="Aptos"/>
          <w:i w:val="0"/>
          <w:iCs/>
          <w:vertAlign w:val="superscript"/>
        </w:rPr>
        <w:t xml:space="preserve">de </w:t>
      </w:r>
      <w:r w:rsidR="00F95077" w:rsidRPr="00B901A6">
        <w:rPr>
          <w:rFonts w:ascii="Aptos" w:hAnsi="Aptos"/>
          <w:i w:val="0"/>
          <w:iCs/>
        </w:rPr>
        <w:t>graa</w:t>
      </w:r>
      <w:r w:rsidR="00526C17" w:rsidRPr="00B901A6">
        <w:rPr>
          <w:rFonts w:ascii="Aptos" w:hAnsi="Aptos"/>
          <w:i w:val="0"/>
          <w:iCs/>
        </w:rPr>
        <w:t xml:space="preserve">d </w:t>
      </w:r>
      <w:r w:rsidR="00F62879">
        <w:rPr>
          <w:rFonts w:ascii="Aptos" w:hAnsi="Aptos"/>
          <w:i w:val="0"/>
          <w:iCs/>
        </w:rPr>
        <w:t>Organisatie en logistiek</w:t>
      </w:r>
      <w:r w:rsidR="00F95077" w:rsidRPr="00B901A6">
        <w:rPr>
          <w:rFonts w:ascii="Aptos" w:hAnsi="Aptos"/>
          <w:i w:val="0"/>
          <w:iCs/>
        </w:rPr>
        <w:t xml:space="preserve"> naar </w:t>
      </w:r>
      <w:r w:rsidR="009C75A2" w:rsidRPr="00B901A6">
        <w:rPr>
          <w:rFonts w:ascii="Aptos" w:hAnsi="Aptos"/>
          <w:i w:val="0"/>
          <w:iCs/>
        </w:rPr>
        <w:t>3</w:t>
      </w:r>
      <w:r w:rsidR="009C75A2" w:rsidRPr="00B901A6">
        <w:rPr>
          <w:rFonts w:ascii="Aptos" w:hAnsi="Aptos"/>
          <w:i w:val="0"/>
          <w:iCs/>
          <w:vertAlign w:val="superscript"/>
        </w:rPr>
        <w:t>de</w:t>
      </w:r>
      <w:r w:rsidR="009C75A2" w:rsidRPr="00B901A6">
        <w:rPr>
          <w:rFonts w:ascii="Aptos" w:hAnsi="Aptos"/>
          <w:i w:val="0"/>
          <w:iCs/>
        </w:rPr>
        <w:t xml:space="preserve"> </w:t>
      </w:r>
      <w:r w:rsidR="00F95077" w:rsidRPr="00B901A6">
        <w:rPr>
          <w:rFonts w:ascii="Aptos" w:hAnsi="Aptos"/>
          <w:i w:val="0"/>
          <w:iCs/>
        </w:rPr>
        <w:t xml:space="preserve">graad </w:t>
      </w:r>
      <w:r w:rsidR="00F62879">
        <w:rPr>
          <w:rFonts w:ascii="Aptos" w:hAnsi="Aptos"/>
          <w:i w:val="0"/>
          <w:iCs/>
        </w:rPr>
        <w:t>Onthaal, organisatie en sales</w:t>
      </w:r>
    </w:p>
    <w:tbl>
      <w:tblPr>
        <w:tblW w:w="53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398"/>
        <w:gridCol w:w="4534"/>
        <w:gridCol w:w="6063"/>
        <w:gridCol w:w="12"/>
      </w:tblGrid>
      <w:tr w:rsidR="00B20FE1" w:rsidRPr="00B901A6" w14:paraId="7FA7CDD0" w14:textId="77777777" w:rsidTr="00A177FF">
        <w:trPr>
          <w:gridAfter w:val="1"/>
          <w:wAfter w:w="12" w:type="dxa"/>
          <w:trHeight w:val="681"/>
          <w:tblHeader/>
        </w:trPr>
        <w:tc>
          <w:tcPr>
            <w:tcW w:w="4398" w:type="dxa"/>
            <w:shd w:val="clear" w:color="auto" w:fill="AE2081"/>
          </w:tcPr>
          <w:p w14:paraId="2F103B3D" w14:textId="63C1D10A" w:rsidR="00B20FE1" w:rsidRPr="00B901A6" w:rsidRDefault="00B20FE1" w:rsidP="00DF5733">
            <w:pPr>
              <w:pStyle w:val="VVKSOTekst"/>
              <w:spacing w:after="0" w:line="240" w:lineRule="auto"/>
              <w:jc w:val="left"/>
              <w:rPr>
                <w:rFonts w:ascii="Aptos" w:hAnsi="Aptos"/>
                <w:b/>
                <w:color w:val="FFFFFF"/>
                <w:sz w:val="24"/>
                <w:szCs w:val="24"/>
              </w:rPr>
            </w:pPr>
            <w:r w:rsidRPr="00B901A6">
              <w:rPr>
                <w:rFonts w:ascii="Aptos" w:hAnsi="Aptos"/>
                <w:b/>
                <w:color w:val="FFFFFF"/>
                <w:sz w:val="24"/>
                <w:szCs w:val="24"/>
              </w:rPr>
              <w:t>LPD 2</w:t>
            </w:r>
            <w:r w:rsidRPr="00B901A6">
              <w:rPr>
                <w:rFonts w:ascii="Aptos" w:hAnsi="Aptos"/>
                <w:b/>
                <w:color w:val="FFFFFF"/>
                <w:sz w:val="24"/>
                <w:szCs w:val="24"/>
                <w:vertAlign w:val="superscript"/>
              </w:rPr>
              <w:t>e</w:t>
            </w:r>
            <w:r w:rsidRPr="00B901A6">
              <w:rPr>
                <w:rFonts w:ascii="Aptos" w:hAnsi="Aptos"/>
                <w:b/>
                <w:color w:val="FFFFFF"/>
                <w:sz w:val="24"/>
                <w:szCs w:val="24"/>
              </w:rPr>
              <w:t xml:space="preserve"> graad </w:t>
            </w:r>
            <w:r w:rsidR="00F62879">
              <w:rPr>
                <w:rFonts w:ascii="Aptos" w:hAnsi="Aptos"/>
                <w:b/>
                <w:color w:val="FFFFFF"/>
                <w:sz w:val="24"/>
                <w:szCs w:val="24"/>
              </w:rPr>
              <w:t>II-</w:t>
            </w:r>
            <w:proofErr w:type="spellStart"/>
            <w:r w:rsidR="00F62879">
              <w:rPr>
                <w:rFonts w:ascii="Aptos" w:hAnsi="Aptos"/>
                <w:b/>
                <w:color w:val="FFFFFF"/>
                <w:sz w:val="24"/>
                <w:szCs w:val="24"/>
              </w:rPr>
              <w:t>OrLO</w:t>
            </w:r>
            <w:proofErr w:type="spellEnd"/>
            <w:r w:rsidR="00F62879">
              <w:rPr>
                <w:rFonts w:ascii="Aptos" w:hAnsi="Aptos"/>
                <w:b/>
                <w:color w:val="FFFFFF"/>
                <w:sz w:val="24"/>
                <w:szCs w:val="24"/>
              </w:rPr>
              <w:t>-a</w:t>
            </w:r>
          </w:p>
        </w:tc>
        <w:tc>
          <w:tcPr>
            <w:tcW w:w="4534" w:type="dxa"/>
            <w:shd w:val="clear" w:color="auto" w:fill="A8AF37"/>
          </w:tcPr>
          <w:p w14:paraId="261ECFE4" w14:textId="0C30DC33" w:rsidR="00B20FE1" w:rsidRPr="00B901A6" w:rsidRDefault="00B20FE1" w:rsidP="00FB2A5B">
            <w:pPr>
              <w:rPr>
                <w:rFonts w:ascii="Aptos" w:hAnsi="Aptos"/>
                <w:b/>
                <w:bCs/>
                <w:sz w:val="24"/>
              </w:rPr>
            </w:pPr>
            <w:r w:rsidRPr="00B901A6">
              <w:rPr>
                <w:rFonts w:ascii="Aptos" w:hAnsi="Aptos"/>
                <w:b/>
                <w:bCs/>
                <w:color w:val="FFFFFF" w:themeColor="background1"/>
                <w:sz w:val="24"/>
              </w:rPr>
              <w:t>LPD 3</w:t>
            </w:r>
            <w:r w:rsidRPr="00B901A6">
              <w:rPr>
                <w:rFonts w:ascii="Aptos" w:hAnsi="Aptos"/>
                <w:b/>
                <w:bCs/>
                <w:color w:val="FFFFFF" w:themeColor="background1"/>
                <w:sz w:val="24"/>
                <w:vertAlign w:val="superscript"/>
              </w:rPr>
              <w:t>e</w:t>
            </w:r>
            <w:r w:rsidRPr="00B901A6">
              <w:rPr>
                <w:rFonts w:ascii="Aptos" w:hAnsi="Aptos"/>
                <w:b/>
                <w:bCs/>
                <w:color w:val="FFFFFF" w:themeColor="background1"/>
                <w:sz w:val="24"/>
              </w:rPr>
              <w:t xml:space="preserve"> graad </w:t>
            </w:r>
            <w:r w:rsidR="00F62879">
              <w:rPr>
                <w:rFonts w:ascii="Aptos" w:hAnsi="Aptos"/>
                <w:b/>
                <w:bCs/>
                <w:color w:val="FFFFFF" w:themeColor="background1"/>
                <w:sz w:val="24"/>
              </w:rPr>
              <w:t>III-OOS-a</w:t>
            </w:r>
          </w:p>
        </w:tc>
        <w:tc>
          <w:tcPr>
            <w:tcW w:w="6063" w:type="dxa"/>
            <w:shd w:val="clear" w:color="auto" w:fill="A6A6A6" w:themeFill="background1" w:themeFillShade="A6"/>
          </w:tcPr>
          <w:p w14:paraId="02974111" w14:textId="20AD5442" w:rsidR="00B20FE1" w:rsidRPr="00B901A6" w:rsidRDefault="00104C0B" w:rsidP="002B1878">
            <w:pPr>
              <w:rPr>
                <w:rFonts w:ascii="Aptos" w:hAnsi="Aptos"/>
                <w:b/>
                <w:bCs/>
                <w:sz w:val="24"/>
              </w:rPr>
            </w:pPr>
            <w:r w:rsidRPr="00B901A6">
              <w:rPr>
                <w:rFonts w:ascii="Aptos" w:hAnsi="Aptos"/>
                <w:b/>
                <w:bCs/>
                <w:color w:val="FFFFFF" w:themeColor="background1"/>
                <w:sz w:val="24"/>
              </w:rPr>
              <w:t xml:space="preserve">Afspraken </w:t>
            </w:r>
            <w:r w:rsidR="001C3369" w:rsidRPr="00B901A6">
              <w:rPr>
                <w:rFonts w:ascii="Aptos" w:hAnsi="Aptos"/>
                <w:b/>
                <w:bCs/>
                <w:color w:val="FFFFFF" w:themeColor="background1"/>
                <w:sz w:val="24"/>
              </w:rPr>
              <w:t>binnen de vakgroep</w:t>
            </w:r>
            <w:r w:rsidR="00E5321D">
              <w:rPr>
                <w:rFonts w:ascii="Aptos" w:hAnsi="Aptos"/>
                <w:b/>
                <w:bCs/>
                <w:color w:val="FFFFFF" w:themeColor="background1"/>
                <w:sz w:val="24"/>
              </w:rPr>
              <w:t xml:space="preserve"> </w:t>
            </w:r>
            <w:proofErr w:type="spellStart"/>
            <w:r w:rsidR="00E5321D">
              <w:rPr>
                <w:rFonts w:ascii="Aptos" w:hAnsi="Aptos"/>
                <w:b/>
                <w:bCs/>
                <w:color w:val="FFFFFF" w:themeColor="background1"/>
                <w:sz w:val="24"/>
              </w:rPr>
              <w:t>OrLo</w:t>
            </w:r>
            <w:proofErr w:type="spellEnd"/>
            <w:r w:rsidR="00E5321D">
              <w:rPr>
                <w:rFonts w:ascii="Aptos" w:hAnsi="Aptos"/>
                <w:b/>
                <w:bCs/>
                <w:color w:val="FFFFFF" w:themeColor="background1"/>
                <w:sz w:val="24"/>
              </w:rPr>
              <w:t xml:space="preserve"> en OOS</w:t>
            </w:r>
          </w:p>
        </w:tc>
      </w:tr>
      <w:tr w:rsidR="00042E6C" w:rsidRPr="00B901A6" w14:paraId="48BD80C9" w14:textId="77777777" w:rsidTr="00A177FF">
        <w:tc>
          <w:tcPr>
            <w:tcW w:w="15007" w:type="dxa"/>
            <w:gridSpan w:val="4"/>
            <w:shd w:val="clear" w:color="auto" w:fill="D9D9D9" w:themeFill="background1" w:themeFillShade="D9"/>
          </w:tcPr>
          <w:p w14:paraId="71905298" w14:textId="756D6CD6" w:rsidR="00042E6C" w:rsidRPr="00B901A6" w:rsidRDefault="00C900D5" w:rsidP="006B7B47">
            <w:pPr>
              <w:tabs>
                <w:tab w:val="left" w:pos="4001"/>
              </w:tabs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Basis</w:t>
            </w:r>
            <w:r w:rsidR="00515F2E" w:rsidRPr="00FA01B6">
              <w:rPr>
                <w:rFonts w:ascii="Aptos" w:hAnsi="Aptos"/>
                <w:b/>
                <w:bCs/>
              </w:rPr>
              <w:t>competenties</w:t>
            </w:r>
          </w:p>
        </w:tc>
      </w:tr>
      <w:tr w:rsidR="00B20FE1" w:rsidRPr="00B901A6" w14:paraId="7ED7774C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1F1E2FE0" w14:textId="1CD07404" w:rsidR="00B20FE1" w:rsidRPr="00E962B4" w:rsidRDefault="00B20FE1" w:rsidP="00DF0BE0">
            <w:p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LPD 1 De leerlingen handelen</w:t>
            </w:r>
          </w:p>
          <w:p w14:paraId="5B68E0A1" w14:textId="4D91E316" w:rsidR="00B20FE1" w:rsidRPr="009F1F28" w:rsidRDefault="00B20FE1" w:rsidP="00F3771B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Aptos" w:hAnsi="Aptos"/>
                <w:sz w:val="16"/>
                <w:szCs w:val="16"/>
              </w:rPr>
            </w:pPr>
            <w:r w:rsidRPr="00E962B4">
              <w:rPr>
                <w:rFonts w:ascii="Aptos" w:hAnsi="Aptos"/>
              </w:rPr>
              <w:t xml:space="preserve">In teamverband </w:t>
            </w:r>
            <w:r w:rsidR="00E962B4" w:rsidRPr="009F1F28">
              <w:rPr>
                <w:rFonts w:ascii="Aptos" w:hAnsi="Aptos"/>
                <w:sz w:val="16"/>
                <w:szCs w:val="16"/>
              </w:rPr>
              <w:t>(organisatiecultuur, communicatie, procedures)</w:t>
            </w:r>
          </w:p>
          <w:p w14:paraId="0E161803" w14:textId="288D1EA3" w:rsidR="00B20FE1" w:rsidRPr="00E962B4" w:rsidRDefault="00B20FE1" w:rsidP="00F3771B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Kwaliteitsbewust</w:t>
            </w:r>
          </w:p>
          <w:p w14:paraId="02FE1330" w14:textId="5893CC95" w:rsidR="00B20FE1" w:rsidRPr="006B7B47" w:rsidRDefault="00B20FE1" w:rsidP="00F3771B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Economisch en duurzaam</w:t>
            </w:r>
            <w:r w:rsidR="006B7B47">
              <w:rPr>
                <w:rFonts w:ascii="Aptos" w:hAnsi="Aptos"/>
              </w:rPr>
              <w:t>.</w:t>
            </w:r>
            <w:r w:rsidR="00675326">
              <w:rPr>
                <w:rFonts w:ascii="Aptos" w:hAnsi="Aptos"/>
              </w:rPr>
              <w:br/>
            </w:r>
          </w:p>
          <w:p w14:paraId="65F23BA6" w14:textId="57216871" w:rsidR="00675326" w:rsidRPr="00675326" w:rsidRDefault="00675326" w:rsidP="00675326">
            <w:pPr>
              <w:spacing w:line="240" w:lineRule="auto"/>
              <w:rPr>
                <w:rFonts w:ascii="Aptos" w:hAnsi="Aptos"/>
              </w:rPr>
            </w:pPr>
            <w:r w:rsidRPr="00675326">
              <w:rPr>
                <w:rFonts w:ascii="Aptos" w:hAnsi="Aptos"/>
              </w:rPr>
              <w:t>LPD 28</w:t>
            </w:r>
            <w:r w:rsidRPr="00675326">
              <w:rPr>
                <w:rFonts w:ascii="Aptos" w:hAnsi="Aptos"/>
              </w:rPr>
              <w:tab/>
              <w:t>De leerlingen handelen op een veilige, duurzame en ergonomische manier rekening houdend met</w:t>
            </w:r>
          </w:p>
          <w:p w14:paraId="18E72EC4" w14:textId="4C84CE89" w:rsidR="00675326" w:rsidRPr="00675326" w:rsidRDefault="0011390E" w:rsidP="00F3771B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Aptos" w:hAnsi="Aptos"/>
              </w:rPr>
            </w:pPr>
            <w:r w:rsidRPr="00675326">
              <w:rPr>
                <w:rFonts w:ascii="Aptos" w:hAnsi="Aptos"/>
              </w:rPr>
              <w:t>Veiligheidsvoorschriften</w:t>
            </w:r>
            <w:r w:rsidR="00675326" w:rsidRPr="00675326">
              <w:rPr>
                <w:rFonts w:ascii="Aptos" w:hAnsi="Aptos"/>
              </w:rPr>
              <w:t xml:space="preserve"> en -pictogrammen;</w:t>
            </w:r>
          </w:p>
          <w:p w14:paraId="77F9D869" w14:textId="3C3CF666" w:rsidR="00675326" w:rsidRPr="00675326" w:rsidRDefault="0011390E" w:rsidP="00F3771B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Aptos" w:hAnsi="Aptos"/>
              </w:rPr>
            </w:pPr>
            <w:r w:rsidRPr="00675326">
              <w:rPr>
                <w:rFonts w:ascii="Aptos" w:hAnsi="Aptos"/>
              </w:rPr>
              <w:t>Persoonlijke</w:t>
            </w:r>
            <w:r w:rsidR="00675326" w:rsidRPr="00675326">
              <w:rPr>
                <w:rFonts w:ascii="Aptos" w:hAnsi="Aptos"/>
              </w:rPr>
              <w:t xml:space="preserve"> en collectieve beschermingsmiddelen;</w:t>
            </w:r>
          </w:p>
          <w:p w14:paraId="638F9DF2" w14:textId="761A4373" w:rsidR="006B7B47" w:rsidRPr="00675326" w:rsidRDefault="0011390E" w:rsidP="00F3771B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Aptos" w:hAnsi="Aptos"/>
              </w:rPr>
            </w:pPr>
            <w:r w:rsidRPr="00675326">
              <w:rPr>
                <w:rFonts w:ascii="Aptos" w:hAnsi="Aptos"/>
              </w:rPr>
              <w:t>Behandelingsvoorschriften</w:t>
            </w:r>
            <w:r w:rsidR="00675326" w:rsidRPr="00675326">
              <w:rPr>
                <w:rFonts w:ascii="Aptos" w:hAnsi="Aptos"/>
              </w:rPr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14:paraId="157D3E12" w14:textId="77777777" w:rsidR="00B20FE1" w:rsidRPr="00E962B4" w:rsidRDefault="00B20FE1" w:rsidP="005C6A9B">
            <w:p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LPD 1 De leerlingen handelen</w:t>
            </w:r>
          </w:p>
          <w:p w14:paraId="72371B2E" w14:textId="77777777" w:rsidR="00E962B4" w:rsidRDefault="00B20FE1" w:rsidP="00F3771B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In teamverband</w:t>
            </w:r>
          </w:p>
          <w:p w14:paraId="00C3086B" w14:textId="0921F1B9" w:rsidR="00B20FE1" w:rsidRPr="009F1F28" w:rsidRDefault="00E962B4" w:rsidP="00E962B4">
            <w:pPr>
              <w:pStyle w:val="Lijstalinea"/>
              <w:spacing w:line="240" w:lineRule="auto"/>
              <w:rPr>
                <w:rFonts w:ascii="Aptos" w:hAnsi="Aptos"/>
                <w:sz w:val="16"/>
                <w:szCs w:val="16"/>
              </w:rPr>
            </w:pPr>
            <w:r w:rsidRPr="009F1F28">
              <w:rPr>
                <w:rFonts w:ascii="Aptos" w:hAnsi="Aptos"/>
                <w:sz w:val="16"/>
                <w:szCs w:val="16"/>
              </w:rPr>
              <w:t>(organisatiecultuur, communicatie, procedures)</w:t>
            </w:r>
            <w:r w:rsidR="00B20FE1" w:rsidRPr="009F1F28">
              <w:rPr>
                <w:rFonts w:ascii="Aptos" w:hAnsi="Aptos"/>
                <w:sz w:val="16"/>
                <w:szCs w:val="16"/>
              </w:rPr>
              <w:t xml:space="preserve"> </w:t>
            </w:r>
          </w:p>
          <w:p w14:paraId="5526961C" w14:textId="77777777" w:rsidR="00B20FE1" w:rsidRPr="00E962B4" w:rsidRDefault="00B20FE1" w:rsidP="00F3771B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Kwaliteitsbewust</w:t>
            </w:r>
          </w:p>
          <w:p w14:paraId="44599494" w14:textId="77777777" w:rsidR="00B20FE1" w:rsidRPr="00E962B4" w:rsidRDefault="00B20FE1" w:rsidP="00F3771B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Economisch en duurzaam</w:t>
            </w:r>
          </w:p>
          <w:p w14:paraId="62FF8CD7" w14:textId="77777777" w:rsidR="00B20FE1" w:rsidRDefault="00B20FE1" w:rsidP="00F3771B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Veilig, ergonomisch en hygiënisch</w:t>
            </w:r>
          </w:p>
          <w:p w14:paraId="0FE29A52" w14:textId="7449E158" w:rsidR="006B7B47" w:rsidRPr="006B7B47" w:rsidRDefault="006B7B47" w:rsidP="006B7B47">
            <w:pPr>
              <w:spacing w:line="240" w:lineRule="auto"/>
              <w:rPr>
                <w:rFonts w:ascii="Aptos" w:hAnsi="Aptos"/>
              </w:rPr>
            </w:pPr>
          </w:p>
        </w:tc>
        <w:tc>
          <w:tcPr>
            <w:tcW w:w="6063" w:type="dxa"/>
            <w:shd w:val="clear" w:color="auto" w:fill="F2F2F2" w:themeFill="background1" w:themeFillShade="F2"/>
          </w:tcPr>
          <w:p w14:paraId="20EB52E2" w14:textId="75585F63" w:rsidR="00B20FE1" w:rsidRPr="00B901A6" w:rsidRDefault="00B20FE1" w:rsidP="009A7DC0">
            <w:pPr>
              <w:spacing w:line="240" w:lineRule="auto"/>
              <w:rPr>
                <w:rFonts w:ascii="Aptos" w:hAnsi="Aptos"/>
              </w:rPr>
            </w:pPr>
          </w:p>
        </w:tc>
      </w:tr>
      <w:tr w:rsidR="00042E6C" w:rsidRPr="00B901A6" w14:paraId="05C23369" w14:textId="77777777" w:rsidTr="00A177FF">
        <w:tc>
          <w:tcPr>
            <w:tcW w:w="15007" w:type="dxa"/>
            <w:gridSpan w:val="4"/>
            <w:shd w:val="clear" w:color="auto" w:fill="D9D9D9" w:themeFill="background1" w:themeFillShade="D9"/>
          </w:tcPr>
          <w:p w14:paraId="44E44F47" w14:textId="1C8751B6" w:rsidR="00042E6C" w:rsidRPr="003217C8" w:rsidRDefault="0011390E" w:rsidP="00515F2E">
            <w:pPr>
              <w:spacing w:line="240" w:lineRule="auto"/>
              <w:jc w:val="both"/>
              <w:rPr>
                <w:rFonts w:ascii="Aptos" w:hAnsi="Aptos"/>
                <w:b/>
                <w:bCs/>
              </w:rPr>
            </w:pPr>
            <w:r w:rsidRPr="003217C8">
              <w:rPr>
                <w:rFonts w:ascii="Aptos" w:hAnsi="Aptos"/>
                <w:b/>
                <w:bCs/>
              </w:rPr>
              <w:t>De werking van ondernemingen en de goederen- en documentenstroom</w:t>
            </w:r>
          </w:p>
        </w:tc>
      </w:tr>
      <w:tr w:rsidR="0042503D" w:rsidRPr="00B901A6" w14:paraId="5F771FC5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31B4CF60" w14:textId="6C236783" w:rsidR="0042503D" w:rsidRPr="003217C8" w:rsidRDefault="0042503D" w:rsidP="009C44FD">
            <w:pPr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LPD 3 </w:t>
            </w:r>
            <w:r w:rsidRPr="0042503D">
              <w:rPr>
                <w:rFonts w:ascii="Aptos" w:hAnsi="Aptos"/>
              </w:rPr>
              <w:t>De leerlingen analyseren met behulp van didactische software de documentenstroom tussen de afdelingen</w:t>
            </w:r>
            <w:r>
              <w:rPr>
                <w:rFonts w:ascii="Aptos" w:hAnsi="Aptos"/>
              </w:rPr>
              <w:t xml:space="preserve"> aankoop, verkoop, magazijn en facturatie.</w:t>
            </w:r>
          </w:p>
        </w:tc>
        <w:tc>
          <w:tcPr>
            <w:tcW w:w="4534" w:type="dxa"/>
            <w:shd w:val="clear" w:color="auto" w:fill="FFFFFF" w:themeFill="background1"/>
          </w:tcPr>
          <w:p w14:paraId="0084612F" w14:textId="0D60157A" w:rsidR="0042503D" w:rsidRPr="003217C8" w:rsidRDefault="0042503D" w:rsidP="005C6A9B">
            <w:pPr>
              <w:spacing w:line="240" w:lineRule="auto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Cs w:val="20"/>
              </w:rPr>
              <w:t>LPD K2 De leerlingen volgen de goederen- en informatiestroom op binnen een ERP-omgeving.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7190EA3D" w14:textId="77777777" w:rsidR="0042503D" w:rsidRPr="00B901A6" w:rsidRDefault="0042503D" w:rsidP="00592BA6">
            <w:pPr>
              <w:pStyle w:val="Lijstalinea"/>
              <w:spacing w:line="240" w:lineRule="auto"/>
              <w:rPr>
                <w:rFonts w:ascii="Aptos" w:hAnsi="Aptos"/>
                <w:szCs w:val="20"/>
              </w:rPr>
            </w:pPr>
          </w:p>
        </w:tc>
      </w:tr>
      <w:tr w:rsidR="00B20FE1" w:rsidRPr="00B901A6" w14:paraId="61785DD9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68612067" w14:textId="6E9625DE" w:rsidR="00B20FE1" w:rsidRPr="00E962B4" w:rsidRDefault="003217C8" w:rsidP="009C44FD">
            <w:pPr>
              <w:spacing w:line="240" w:lineRule="auto"/>
              <w:rPr>
                <w:rFonts w:ascii="Aptos" w:hAnsi="Aptos"/>
              </w:rPr>
            </w:pPr>
            <w:r w:rsidRPr="003217C8">
              <w:rPr>
                <w:rFonts w:ascii="Aptos" w:hAnsi="Aptos"/>
              </w:rPr>
              <w:t>LPD 5</w:t>
            </w:r>
            <w:r>
              <w:rPr>
                <w:rFonts w:ascii="Aptos" w:hAnsi="Aptos"/>
              </w:rPr>
              <w:t xml:space="preserve"> </w:t>
            </w:r>
            <w:r w:rsidRPr="003217C8">
              <w:rPr>
                <w:rFonts w:ascii="Aptos" w:hAnsi="Aptos"/>
              </w:rPr>
              <w:t>De leerlingen passen consequent redactionele normen toe bij het opstellen van documenten.</w:t>
            </w:r>
          </w:p>
        </w:tc>
        <w:tc>
          <w:tcPr>
            <w:tcW w:w="4534" w:type="dxa"/>
            <w:shd w:val="clear" w:color="auto" w:fill="FFFFFF" w:themeFill="background1"/>
          </w:tcPr>
          <w:p w14:paraId="66212A3F" w14:textId="1AAAFD98" w:rsidR="00B20FE1" w:rsidRPr="00E962B4" w:rsidRDefault="003217C8" w:rsidP="005C6A9B">
            <w:pPr>
              <w:spacing w:line="240" w:lineRule="auto"/>
              <w:rPr>
                <w:rFonts w:ascii="Aptos" w:hAnsi="Aptos"/>
                <w:szCs w:val="20"/>
              </w:rPr>
            </w:pPr>
            <w:r w:rsidRPr="003217C8">
              <w:rPr>
                <w:rFonts w:ascii="Aptos" w:hAnsi="Aptos"/>
                <w:szCs w:val="20"/>
              </w:rPr>
              <w:t xml:space="preserve">LPD </w:t>
            </w:r>
            <w:r w:rsidRPr="003217C8">
              <w:rPr>
                <w:rFonts w:ascii="Aptos" w:hAnsi="Aptos"/>
                <w:szCs w:val="20"/>
              </w:rPr>
              <w:t xml:space="preserve">5 </w:t>
            </w:r>
            <w:r>
              <w:rPr>
                <w:rFonts w:ascii="Aptos" w:hAnsi="Aptos"/>
                <w:szCs w:val="20"/>
              </w:rPr>
              <w:t>De</w:t>
            </w:r>
            <w:r w:rsidRPr="003217C8">
              <w:rPr>
                <w:rFonts w:ascii="Aptos" w:hAnsi="Aptos"/>
                <w:szCs w:val="20"/>
              </w:rPr>
              <w:t xml:space="preserve"> leerlingen passen consequent redactionele normen en huisstijl toe bij het opstellen van documenten</w:t>
            </w:r>
            <w:r>
              <w:rPr>
                <w:rFonts w:ascii="Aptos" w:hAnsi="Aptos"/>
                <w:szCs w:val="20"/>
              </w:rPr>
              <w:t>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31854A19" w14:textId="518E5B45" w:rsidR="00B20FE1" w:rsidRPr="00B901A6" w:rsidRDefault="00B20FE1" w:rsidP="00592BA6">
            <w:pPr>
              <w:pStyle w:val="Lijstalinea"/>
              <w:spacing w:line="240" w:lineRule="auto"/>
              <w:rPr>
                <w:rFonts w:ascii="Aptos" w:hAnsi="Aptos"/>
                <w:szCs w:val="20"/>
              </w:rPr>
            </w:pPr>
          </w:p>
        </w:tc>
      </w:tr>
      <w:tr w:rsidR="00515F2E" w:rsidRPr="00B901A6" w14:paraId="5574C948" w14:textId="77777777" w:rsidTr="00A177FF">
        <w:tc>
          <w:tcPr>
            <w:tcW w:w="15007" w:type="dxa"/>
            <w:gridSpan w:val="4"/>
            <w:shd w:val="clear" w:color="auto" w:fill="D9D9D9" w:themeFill="background1" w:themeFillShade="D9"/>
          </w:tcPr>
          <w:p w14:paraId="40C80BAD" w14:textId="3AB1CF30" w:rsidR="00515F2E" w:rsidRPr="0042503D" w:rsidRDefault="0042503D" w:rsidP="00515F2E">
            <w:pPr>
              <w:pStyle w:val="Wenk"/>
              <w:numPr>
                <w:ilvl w:val="0"/>
                <w:numId w:val="0"/>
              </w:numPr>
              <w:rPr>
                <w:rFonts w:ascii="Aptos" w:hAnsi="Aptos" w:cs="Arial"/>
                <w:b/>
                <w:bCs/>
                <w:color w:val="auto"/>
                <w:sz w:val="20"/>
                <w:szCs w:val="20"/>
              </w:rPr>
            </w:pPr>
            <w:r w:rsidRPr="0042503D">
              <w:rPr>
                <w:rFonts w:ascii="Aptos" w:hAnsi="Aptos" w:cs="Arial"/>
                <w:b/>
                <w:bCs/>
                <w:color w:val="auto"/>
                <w:sz w:val="20"/>
                <w:szCs w:val="20"/>
              </w:rPr>
              <w:lastRenderedPageBreak/>
              <w:t>Als onthaalmedewerker administratieve taken uitvoeren</w:t>
            </w:r>
          </w:p>
        </w:tc>
      </w:tr>
      <w:tr w:rsidR="00B20FE1" w:rsidRPr="00B901A6" w14:paraId="14DF3234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61B53395" w14:textId="36BC1673" w:rsidR="00B20FE1" w:rsidRPr="00E962B4" w:rsidRDefault="0042503D" w:rsidP="00DF0BE0">
            <w:pPr>
              <w:spacing w:line="240" w:lineRule="auto"/>
              <w:rPr>
                <w:rFonts w:ascii="Aptos" w:hAnsi="Aptos"/>
              </w:rPr>
            </w:pPr>
            <w:r w:rsidRPr="0042503D">
              <w:rPr>
                <w:rFonts w:ascii="Aptos" w:hAnsi="Aptos"/>
              </w:rPr>
              <w:t>LPD 6</w:t>
            </w:r>
            <w:r>
              <w:rPr>
                <w:rFonts w:ascii="Aptos" w:hAnsi="Aptos"/>
              </w:rPr>
              <w:t xml:space="preserve"> </w:t>
            </w:r>
            <w:r w:rsidRPr="0042503D">
              <w:rPr>
                <w:rFonts w:ascii="Aptos" w:hAnsi="Aptos"/>
              </w:rPr>
              <w:t>De leerlingen verwelkomen, identificeren en registreren bezoekers op een klantvriendelijke manier.</w:t>
            </w:r>
          </w:p>
        </w:tc>
        <w:tc>
          <w:tcPr>
            <w:tcW w:w="4534" w:type="dxa"/>
            <w:shd w:val="clear" w:color="auto" w:fill="FFFFFF" w:themeFill="background1"/>
          </w:tcPr>
          <w:p w14:paraId="66A07B1C" w14:textId="77777777" w:rsidR="00B20FE1" w:rsidRDefault="00A177FF" w:rsidP="00FE1521">
            <w:pPr>
              <w:spacing w:line="240" w:lineRule="auto"/>
              <w:rPr>
                <w:rFonts w:ascii="Aptos" w:hAnsi="Aptos"/>
              </w:rPr>
            </w:pPr>
            <w:r w:rsidRPr="00A177FF">
              <w:rPr>
                <w:rFonts w:ascii="Aptos" w:hAnsi="Aptos"/>
              </w:rPr>
              <w:t>LPD 12</w:t>
            </w:r>
            <w:r>
              <w:rPr>
                <w:rFonts w:ascii="Aptos" w:hAnsi="Aptos"/>
              </w:rPr>
              <w:t xml:space="preserve"> </w:t>
            </w:r>
            <w:r w:rsidRPr="00A177FF">
              <w:rPr>
                <w:rFonts w:ascii="Aptos" w:hAnsi="Aptos"/>
              </w:rPr>
              <w:t>De leerlingen verwelkomen bezoekers, controleren de toegang van bezoekers en informeren bezoekers over diensten, personen, locaties en bereikbaarheid.</w:t>
            </w:r>
          </w:p>
          <w:p w14:paraId="47A7BAEF" w14:textId="6AE14EFA" w:rsidR="00A177FF" w:rsidRPr="00E962B4" w:rsidRDefault="00A177FF" w:rsidP="00FE1521">
            <w:pPr>
              <w:spacing w:line="240" w:lineRule="auto"/>
              <w:rPr>
                <w:rFonts w:ascii="Aptos" w:hAnsi="Aptos"/>
              </w:rPr>
            </w:pPr>
            <w:r w:rsidRPr="00A177FF">
              <w:rPr>
                <w:rFonts w:ascii="Aptos" w:hAnsi="Aptos"/>
              </w:rPr>
              <w:t>LPD 17</w:t>
            </w:r>
            <w:r>
              <w:rPr>
                <w:rFonts w:ascii="Aptos" w:hAnsi="Aptos"/>
              </w:rPr>
              <w:t xml:space="preserve"> </w:t>
            </w:r>
            <w:r w:rsidRPr="00A177FF">
              <w:rPr>
                <w:rFonts w:ascii="Aptos" w:hAnsi="Aptos"/>
              </w:rPr>
              <w:t>De leerlingen registreren bezoekers en maken een toegangsbewijs met behulp van software.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3E6A7389" w14:textId="245E3633" w:rsidR="00B20FE1" w:rsidRPr="00B901A6" w:rsidRDefault="00B20FE1" w:rsidP="00E962B4">
            <w:pPr>
              <w:pStyle w:val="Wenk"/>
              <w:numPr>
                <w:ilvl w:val="0"/>
                <w:numId w:val="0"/>
              </w:numPr>
              <w:ind w:left="2268" w:hanging="170"/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B20FE1" w:rsidRPr="00B901A6" w14:paraId="45C6E94A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5195A9CA" w14:textId="1DC7F094" w:rsidR="00B20FE1" w:rsidRPr="00E962B4" w:rsidRDefault="00A177FF" w:rsidP="00F17863">
            <w:pPr>
              <w:spacing w:line="240" w:lineRule="auto"/>
              <w:rPr>
                <w:rFonts w:ascii="Aptos" w:hAnsi="Aptos"/>
              </w:rPr>
            </w:pPr>
            <w:r w:rsidRPr="00A177FF">
              <w:rPr>
                <w:rFonts w:ascii="Aptos" w:hAnsi="Aptos"/>
              </w:rPr>
              <w:t>LPD 8</w:t>
            </w:r>
            <w:r>
              <w:rPr>
                <w:rFonts w:ascii="Aptos" w:hAnsi="Aptos"/>
              </w:rPr>
              <w:t xml:space="preserve"> </w:t>
            </w:r>
            <w:r w:rsidRPr="00A177FF">
              <w:rPr>
                <w:rFonts w:ascii="Aptos" w:hAnsi="Aptos"/>
              </w:rPr>
              <w:t>De leerlingen voeren een telefoongesprek en nemen telefoonnotities.</w:t>
            </w:r>
          </w:p>
        </w:tc>
        <w:tc>
          <w:tcPr>
            <w:tcW w:w="4534" w:type="dxa"/>
            <w:shd w:val="clear" w:color="auto" w:fill="FFFFFF" w:themeFill="background1"/>
          </w:tcPr>
          <w:p w14:paraId="26B16A52" w14:textId="77777777" w:rsidR="00A177FF" w:rsidRPr="00A177FF" w:rsidRDefault="00A177FF" w:rsidP="00A177FF">
            <w:pPr>
              <w:spacing w:line="240" w:lineRule="auto"/>
              <w:rPr>
                <w:rFonts w:ascii="Aptos" w:hAnsi="Aptos"/>
                <w:lang w:val="nl-BE"/>
              </w:rPr>
            </w:pPr>
            <w:r w:rsidRPr="00A177FF">
              <w:rPr>
                <w:rFonts w:ascii="Aptos" w:hAnsi="Aptos"/>
                <w:lang w:val="nl-BE"/>
              </w:rPr>
              <w:t>LPD 13</w:t>
            </w:r>
            <w:r w:rsidRPr="00A177FF">
              <w:rPr>
                <w:rFonts w:ascii="Aptos" w:hAnsi="Aptos"/>
                <w:lang w:val="nl-BE"/>
              </w:rPr>
              <w:tab/>
              <w:t>De leerlingen voeren in- en uitgaande telefoongesprekken, verbinden door en nemen digitale telefoonnotities rekening houdend met</w:t>
            </w:r>
          </w:p>
          <w:p w14:paraId="7F488315" w14:textId="1F7648AB" w:rsidR="00A177FF" w:rsidRPr="00A177FF" w:rsidRDefault="00A177FF" w:rsidP="00F3771B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="Aptos" w:hAnsi="Aptos"/>
                <w:lang w:val="nl-BE"/>
              </w:rPr>
            </w:pPr>
            <w:r w:rsidRPr="00A177FF">
              <w:rPr>
                <w:rFonts w:ascii="Aptos" w:hAnsi="Aptos"/>
                <w:lang w:val="nl-BE"/>
              </w:rPr>
              <w:t>telefoonetiquette;</w:t>
            </w:r>
          </w:p>
          <w:p w14:paraId="133B2A1D" w14:textId="77AEE3A9" w:rsidR="00B20FE1" w:rsidRPr="00A177FF" w:rsidRDefault="00A177FF" w:rsidP="00F3771B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rFonts w:ascii="Aptos" w:hAnsi="Aptos"/>
                <w:lang w:val="nl-BE"/>
              </w:rPr>
            </w:pPr>
            <w:r w:rsidRPr="00A177FF">
              <w:rPr>
                <w:rFonts w:ascii="Aptos" w:hAnsi="Aptos"/>
                <w:lang w:val="nl-BE"/>
              </w:rPr>
              <w:t>stem-, luister- en vraagtechnieken.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04FF009B" w14:textId="7BB35F4B" w:rsidR="00B20FE1" w:rsidRPr="00B901A6" w:rsidRDefault="00B20FE1" w:rsidP="00B901A6">
            <w:pPr>
              <w:pStyle w:val="Wenkextra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A177FF" w:rsidRPr="00B901A6" w14:paraId="619AF159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0EF989F5" w14:textId="6FD3798D" w:rsidR="00A177FF" w:rsidRPr="00A177FF" w:rsidRDefault="00A177FF" w:rsidP="00F17863">
            <w:pPr>
              <w:spacing w:line="240" w:lineRule="auto"/>
              <w:rPr>
                <w:rFonts w:ascii="Aptos" w:hAnsi="Aptos"/>
              </w:rPr>
            </w:pPr>
            <w:r w:rsidRPr="00A177FF">
              <w:rPr>
                <w:rFonts w:ascii="Aptos" w:hAnsi="Aptos"/>
              </w:rPr>
              <w:t>LPD 9</w:t>
            </w:r>
            <w:r>
              <w:rPr>
                <w:rFonts w:ascii="Aptos" w:hAnsi="Aptos"/>
              </w:rPr>
              <w:t xml:space="preserve"> </w:t>
            </w:r>
            <w:r w:rsidRPr="00A177FF">
              <w:rPr>
                <w:rFonts w:ascii="Aptos" w:hAnsi="Aptos"/>
              </w:rPr>
              <w:t>De leerlingen verwerken en registreren in- en uitgaande post volgens de procedures.</w:t>
            </w:r>
          </w:p>
        </w:tc>
        <w:tc>
          <w:tcPr>
            <w:tcW w:w="4534" w:type="dxa"/>
            <w:shd w:val="clear" w:color="auto" w:fill="FFFFFF" w:themeFill="background1"/>
          </w:tcPr>
          <w:p w14:paraId="79126FC1" w14:textId="77777777" w:rsidR="00A177FF" w:rsidRPr="00A177FF" w:rsidRDefault="00A177FF" w:rsidP="00A177FF">
            <w:pPr>
              <w:spacing w:line="240" w:lineRule="auto"/>
              <w:rPr>
                <w:rFonts w:ascii="Aptos" w:hAnsi="Aptos"/>
                <w:lang w:val="nl-BE"/>
              </w:rPr>
            </w:pPr>
            <w:r w:rsidRPr="00A177FF">
              <w:rPr>
                <w:rFonts w:ascii="Aptos" w:hAnsi="Aptos"/>
                <w:lang w:val="nl-BE"/>
              </w:rPr>
              <w:t>LPD 18</w:t>
            </w:r>
            <w:r w:rsidRPr="00A177FF">
              <w:rPr>
                <w:rFonts w:ascii="Aptos" w:hAnsi="Aptos"/>
                <w:lang w:val="nl-BE"/>
              </w:rPr>
              <w:tab/>
              <w:t>De leerlingen verwerken en registreren (internationale) post rekening houdend met</w:t>
            </w:r>
          </w:p>
          <w:p w14:paraId="53563281" w14:textId="318DFB1D" w:rsidR="00A177FF" w:rsidRPr="00A177FF" w:rsidRDefault="00A177FF" w:rsidP="00F3771B">
            <w:pPr>
              <w:pStyle w:val="Lijstalinea"/>
              <w:numPr>
                <w:ilvl w:val="0"/>
                <w:numId w:val="10"/>
              </w:numPr>
              <w:spacing w:line="240" w:lineRule="auto"/>
              <w:ind w:left="737"/>
              <w:rPr>
                <w:rFonts w:ascii="Aptos" w:hAnsi="Aptos"/>
                <w:lang w:val="nl-BE"/>
              </w:rPr>
            </w:pPr>
            <w:r w:rsidRPr="00A177FF">
              <w:rPr>
                <w:rFonts w:ascii="Aptos" w:hAnsi="Aptos"/>
                <w:lang w:val="nl-BE"/>
              </w:rPr>
              <w:t>procedures m.b.t. het verwerken van in- en uitgaande post;</w:t>
            </w:r>
          </w:p>
          <w:p w14:paraId="2CDC4E37" w14:textId="39A8F7B1" w:rsidR="00A177FF" w:rsidRPr="00A177FF" w:rsidRDefault="00A177FF" w:rsidP="00F3771B">
            <w:pPr>
              <w:pStyle w:val="Lijstalinea"/>
              <w:numPr>
                <w:ilvl w:val="0"/>
                <w:numId w:val="10"/>
              </w:numPr>
              <w:spacing w:line="240" w:lineRule="auto"/>
              <w:ind w:left="737"/>
              <w:rPr>
                <w:rFonts w:ascii="Aptos" w:hAnsi="Aptos"/>
                <w:lang w:val="nl-BE"/>
              </w:rPr>
            </w:pPr>
            <w:r w:rsidRPr="00A177FF">
              <w:rPr>
                <w:rFonts w:ascii="Aptos" w:hAnsi="Aptos"/>
                <w:lang w:val="nl-BE"/>
              </w:rPr>
              <w:t>procedures m.b.t. het registrere</w:t>
            </w:r>
            <w:r>
              <w:rPr>
                <w:rFonts w:ascii="Aptos" w:hAnsi="Aptos"/>
                <w:lang w:val="nl-BE"/>
              </w:rPr>
              <w:t xml:space="preserve">n </w:t>
            </w:r>
            <w:r w:rsidRPr="00A177FF">
              <w:rPr>
                <w:rFonts w:ascii="Aptos" w:hAnsi="Aptos"/>
                <w:lang w:val="nl-BE"/>
              </w:rPr>
              <w:t>van inkomende post;</w:t>
            </w:r>
          </w:p>
          <w:p w14:paraId="49008BE7" w14:textId="77777777" w:rsidR="00A177FF" w:rsidRDefault="00A177FF" w:rsidP="00F3771B">
            <w:pPr>
              <w:pStyle w:val="Lijstalinea"/>
              <w:numPr>
                <w:ilvl w:val="0"/>
                <w:numId w:val="10"/>
              </w:numPr>
              <w:spacing w:line="240" w:lineRule="auto"/>
              <w:ind w:left="737"/>
              <w:rPr>
                <w:rFonts w:ascii="Aptos" w:hAnsi="Aptos"/>
                <w:lang w:val="nl-BE"/>
              </w:rPr>
            </w:pPr>
            <w:r w:rsidRPr="00A177FF">
              <w:rPr>
                <w:rFonts w:ascii="Aptos" w:hAnsi="Aptos"/>
                <w:lang w:val="nl-BE"/>
              </w:rPr>
              <w:t>verzendingsmethodes (nationaal en internationaal);</w:t>
            </w:r>
          </w:p>
          <w:p w14:paraId="162E42BD" w14:textId="229854F9" w:rsidR="00A177FF" w:rsidRPr="00A177FF" w:rsidRDefault="00A177FF" w:rsidP="00F3771B">
            <w:pPr>
              <w:pStyle w:val="Lijstalinea"/>
              <w:numPr>
                <w:ilvl w:val="0"/>
                <w:numId w:val="10"/>
              </w:numPr>
              <w:spacing w:line="240" w:lineRule="auto"/>
              <w:ind w:left="737"/>
              <w:rPr>
                <w:rFonts w:ascii="Aptos" w:hAnsi="Aptos"/>
                <w:lang w:val="nl-BE"/>
              </w:rPr>
            </w:pPr>
            <w:r w:rsidRPr="00A177FF">
              <w:rPr>
                <w:rFonts w:ascii="Aptos" w:hAnsi="Aptos"/>
                <w:lang w:val="nl-BE"/>
              </w:rPr>
              <w:t>de documentenstroom.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07C3121F" w14:textId="77777777" w:rsidR="00A177FF" w:rsidRPr="00B901A6" w:rsidRDefault="00A177FF" w:rsidP="00B901A6">
            <w:pPr>
              <w:pStyle w:val="Wenkextra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A177FF" w:rsidRPr="00B901A6" w14:paraId="6AC3660B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1B82E23E" w14:textId="318A5265" w:rsidR="00A177FF" w:rsidRPr="00A177FF" w:rsidRDefault="00A177FF" w:rsidP="00F17863">
            <w:pPr>
              <w:spacing w:line="240" w:lineRule="auto"/>
              <w:rPr>
                <w:rFonts w:ascii="Aptos" w:hAnsi="Aptos"/>
              </w:rPr>
            </w:pPr>
            <w:r w:rsidRPr="00A177FF">
              <w:rPr>
                <w:rFonts w:ascii="Aptos" w:hAnsi="Aptos"/>
              </w:rPr>
              <w:t>LPD 10</w:t>
            </w:r>
            <w:r w:rsidRPr="00A177FF">
              <w:rPr>
                <w:rFonts w:ascii="Aptos" w:hAnsi="Aptos"/>
              </w:rPr>
              <w:tab/>
              <w:t>De leerlingen verdelen en beantwoorden elektronische post volgens de regels van formele communicatie en nettiquette.</w:t>
            </w:r>
          </w:p>
        </w:tc>
        <w:tc>
          <w:tcPr>
            <w:tcW w:w="4534" w:type="dxa"/>
            <w:shd w:val="clear" w:color="auto" w:fill="FFFFFF" w:themeFill="background1"/>
          </w:tcPr>
          <w:p w14:paraId="6E508009" w14:textId="68A56A99" w:rsidR="00A177FF" w:rsidRDefault="00A177FF" w:rsidP="00A177FF">
            <w:pPr>
              <w:spacing w:line="240" w:lineRule="auto"/>
              <w:rPr>
                <w:rFonts w:ascii="Aptos" w:hAnsi="Aptos"/>
                <w:lang w:val="nl-BE"/>
              </w:rPr>
            </w:pPr>
            <w:r w:rsidRPr="00A177FF">
              <w:rPr>
                <w:rFonts w:ascii="Aptos" w:hAnsi="Aptos"/>
                <w:lang w:val="nl-BE"/>
              </w:rPr>
              <w:t>LPD 19</w:t>
            </w:r>
            <w:r w:rsidR="00786C82">
              <w:rPr>
                <w:rFonts w:ascii="Aptos" w:hAnsi="Aptos"/>
                <w:lang w:val="nl-BE"/>
              </w:rPr>
              <w:t xml:space="preserve"> </w:t>
            </w:r>
            <w:r w:rsidRPr="00A177FF">
              <w:rPr>
                <w:rFonts w:ascii="Aptos" w:hAnsi="Aptos"/>
                <w:lang w:val="nl-BE"/>
              </w:rPr>
              <w:t>De leerlingen verdelen en beantwoorden inkomende mails volgens de regels van formele communicatie en nettiquette.</w:t>
            </w:r>
          </w:p>
          <w:p w14:paraId="072E15D4" w14:textId="517642AF" w:rsidR="00A22E59" w:rsidRPr="00A177FF" w:rsidRDefault="00A22E59" w:rsidP="00A177FF">
            <w:pPr>
              <w:spacing w:line="240" w:lineRule="auto"/>
              <w:rPr>
                <w:rFonts w:ascii="Aptos" w:hAnsi="Aptos"/>
                <w:lang w:val="nl-BE"/>
              </w:rPr>
            </w:pPr>
            <w:r w:rsidRPr="00A22E59">
              <w:rPr>
                <w:rFonts w:ascii="Aptos" w:hAnsi="Aptos"/>
                <w:lang w:val="nl-BE"/>
              </w:rPr>
              <w:t>LPD 20 De leerlingen beheren efficiënt een mailbox en elektronische agenda.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0E082D6D" w14:textId="77777777" w:rsidR="00A177FF" w:rsidRPr="00B901A6" w:rsidRDefault="00A177FF" w:rsidP="00B901A6">
            <w:pPr>
              <w:pStyle w:val="Wenkextra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A177FF" w:rsidRPr="00B901A6" w14:paraId="05F9E2E5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3EEBFE21" w14:textId="77777777" w:rsidR="00A177FF" w:rsidRDefault="00786C82" w:rsidP="00F17863">
            <w:pPr>
              <w:spacing w:line="240" w:lineRule="auto"/>
              <w:rPr>
                <w:rFonts w:ascii="Aptos" w:hAnsi="Aptos"/>
              </w:rPr>
            </w:pPr>
            <w:r w:rsidRPr="00786C82">
              <w:rPr>
                <w:rFonts w:ascii="Aptos" w:hAnsi="Aptos"/>
              </w:rPr>
              <w:lastRenderedPageBreak/>
              <w:t>LPD 11</w:t>
            </w:r>
            <w:r>
              <w:rPr>
                <w:rFonts w:ascii="Aptos" w:hAnsi="Aptos"/>
              </w:rPr>
              <w:t xml:space="preserve"> </w:t>
            </w:r>
            <w:r w:rsidRPr="00786C82">
              <w:rPr>
                <w:rFonts w:ascii="Aptos" w:hAnsi="Aptos"/>
              </w:rPr>
              <w:t>De leerlingen klasseren documenten chronologisch, alfabetisch, numeriek en alfanumeriek.</w:t>
            </w:r>
          </w:p>
          <w:p w14:paraId="59799BC4" w14:textId="57E27D5D" w:rsidR="00786C82" w:rsidRPr="00A177FF" w:rsidRDefault="00786C82" w:rsidP="00F17863">
            <w:pPr>
              <w:spacing w:line="240" w:lineRule="auto"/>
              <w:rPr>
                <w:rFonts w:ascii="Aptos" w:hAnsi="Aptos"/>
              </w:rPr>
            </w:pPr>
            <w:r w:rsidRPr="00786C82">
              <w:rPr>
                <w:rFonts w:ascii="Aptos" w:hAnsi="Aptos"/>
              </w:rPr>
              <w:t>LPD 12</w:t>
            </w:r>
            <w:r>
              <w:rPr>
                <w:rFonts w:ascii="Aptos" w:hAnsi="Aptos"/>
              </w:rPr>
              <w:t xml:space="preserve"> </w:t>
            </w:r>
            <w:r w:rsidRPr="00786C82">
              <w:rPr>
                <w:rFonts w:ascii="Aptos" w:hAnsi="Aptos"/>
              </w:rPr>
              <w:t>De leerlingen beheren digitale documenten volgens aangereikte criteria.</w:t>
            </w:r>
          </w:p>
        </w:tc>
        <w:tc>
          <w:tcPr>
            <w:tcW w:w="4534" w:type="dxa"/>
            <w:shd w:val="clear" w:color="auto" w:fill="FFFFFF" w:themeFill="background1"/>
          </w:tcPr>
          <w:p w14:paraId="74B1FA24" w14:textId="77777777" w:rsidR="00786C82" w:rsidRPr="00786C82" w:rsidRDefault="00786C82" w:rsidP="00786C82">
            <w:pPr>
              <w:spacing w:line="240" w:lineRule="auto"/>
              <w:rPr>
                <w:rFonts w:ascii="Aptos" w:hAnsi="Aptos"/>
                <w:lang w:val="nl-BE"/>
              </w:rPr>
            </w:pPr>
            <w:r w:rsidRPr="00786C82">
              <w:rPr>
                <w:rFonts w:ascii="Aptos" w:hAnsi="Aptos"/>
                <w:lang w:val="nl-BE"/>
              </w:rPr>
              <w:t>LPD 21</w:t>
            </w:r>
            <w:r w:rsidRPr="00786C82">
              <w:rPr>
                <w:rFonts w:ascii="Aptos" w:hAnsi="Aptos"/>
                <w:lang w:val="nl-BE"/>
              </w:rPr>
              <w:tab/>
              <w:t>De leerlingen klasseren en archiveren manueel en digitaal documenten volgens aangereikte criteria.</w:t>
            </w:r>
          </w:p>
          <w:p w14:paraId="6AD633E8" w14:textId="1BEAC74C" w:rsidR="00786C82" w:rsidRPr="00786C82" w:rsidRDefault="00786C82" w:rsidP="00786C82">
            <w:pPr>
              <w:spacing w:line="240" w:lineRule="auto"/>
              <w:rPr>
                <w:rFonts w:ascii="Aptos" w:hAnsi="Aptos"/>
                <w:lang w:val="nl-BE"/>
              </w:rPr>
            </w:pPr>
            <w:r>
              <w:rPr>
                <w:rFonts w:ascii="Aptos" w:hAnsi="Aptos"/>
                <w:lang w:val="nl-BE"/>
              </w:rPr>
              <w:t>*</w:t>
            </w:r>
            <w:r w:rsidRPr="00786C82">
              <w:rPr>
                <w:rFonts w:ascii="Aptos" w:hAnsi="Aptos"/>
                <w:lang w:val="nl-BE"/>
              </w:rPr>
              <w:t>Alfabetisch, chronologisch, numeriek, decimaal, alfanumeriek en geografisch</w:t>
            </w:r>
          </w:p>
          <w:p w14:paraId="29598EA3" w14:textId="36923CCC" w:rsidR="00A177FF" w:rsidRPr="00A177FF" w:rsidRDefault="00786C82" w:rsidP="00786C82">
            <w:pPr>
              <w:spacing w:line="240" w:lineRule="auto"/>
              <w:rPr>
                <w:rFonts w:ascii="Aptos" w:hAnsi="Aptos"/>
                <w:lang w:val="nl-BE"/>
              </w:rPr>
            </w:pPr>
            <w:r w:rsidRPr="00786C82">
              <w:rPr>
                <w:rFonts w:ascii="Aptos" w:hAnsi="Aptos"/>
                <w:lang w:val="nl-BE"/>
              </w:rPr>
              <w:t>centraal en decentraal archief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6BC1D449" w14:textId="77777777" w:rsidR="00A177FF" w:rsidRPr="00B901A6" w:rsidRDefault="00A177FF" w:rsidP="00B901A6">
            <w:pPr>
              <w:pStyle w:val="Wenkextra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A177FF" w:rsidRPr="00B901A6" w14:paraId="068527F9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383F9F1E" w14:textId="674BEF2D" w:rsidR="00A177FF" w:rsidRPr="00A177FF" w:rsidRDefault="00786C82" w:rsidP="00F17863">
            <w:pPr>
              <w:spacing w:line="240" w:lineRule="auto"/>
              <w:rPr>
                <w:rFonts w:ascii="Aptos" w:hAnsi="Aptos"/>
              </w:rPr>
            </w:pPr>
            <w:r w:rsidRPr="00786C82">
              <w:rPr>
                <w:rFonts w:ascii="Aptos" w:hAnsi="Aptos"/>
              </w:rPr>
              <w:t>LPD 13</w:t>
            </w:r>
            <w:r>
              <w:rPr>
                <w:rFonts w:ascii="Aptos" w:hAnsi="Aptos"/>
              </w:rPr>
              <w:t xml:space="preserve"> </w:t>
            </w:r>
            <w:r w:rsidRPr="00786C82">
              <w:rPr>
                <w:rFonts w:ascii="Aptos" w:hAnsi="Aptos"/>
              </w:rPr>
              <w:t>De leerlingen digitaliseren documenten en zetten ze om naar afbeeldingen of bewerkbare teksten.</w:t>
            </w:r>
          </w:p>
        </w:tc>
        <w:tc>
          <w:tcPr>
            <w:tcW w:w="4534" w:type="dxa"/>
            <w:shd w:val="clear" w:color="auto" w:fill="FFFFFF" w:themeFill="background1"/>
          </w:tcPr>
          <w:p w14:paraId="7BC8040F" w14:textId="13B97C7D" w:rsidR="00A177FF" w:rsidRPr="00A177FF" w:rsidRDefault="00786C82" w:rsidP="00A177FF">
            <w:pPr>
              <w:spacing w:line="240" w:lineRule="auto"/>
              <w:rPr>
                <w:rFonts w:ascii="Aptos" w:hAnsi="Aptos"/>
                <w:lang w:val="nl-BE"/>
              </w:rPr>
            </w:pPr>
            <w:r w:rsidRPr="00786C82">
              <w:rPr>
                <w:rFonts w:ascii="Aptos" w:hAnsi="Aptos"/>
                <w:lang w:val="nl-BE"/>
              </w:rPr>
              <w:t>LPD 22</w:t>
            </w:r>
            <w:r w:rsidRPr="00786C82">
              <w:rPr>
                <w:rFonts w:ascii="Aptos" w:hAnsi="Aptos"/>
                <w:lang w:val="nl-BE"/>
              </w:rPr>
              <w:tab/>
              <w:t>De leerlingen ontwikkelen, bewerken en converteren PDF-documenten.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43509C33" w14:textId="77777777" w:rsidR="00A177FF" w:rsidRPr="00B901A6" w:rsidRDefault="00A177FF" w:rsidP="00B901A6">
            <w:pPr>
              <w:pStyle w:val="Wenkextra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A177FF" w:rsidRPr="00B901A6" w14:paraId="00BD1B9F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002F647E" w14:textId="59F9E24D" w:rsidR="00A177FF" w:rsidRPr="00A177FF" w:rsidRDefault="00786C82" w:rsidP="00F17863">
            <w:pPr>
              <w:spacing w:line="240" w:lineRule="auto"/>
              <w:rPr>
                <w:rFonts w:ascii="Aptos" w:hAnsi="Aptos"/>
              </w:rPr>
            </w:pPr>
            <w:r w:rsidRPr="00786C82">
              <w:rPr>
                <w:rFonts w:ascii="Aptos" w:hAnsi="Aptos"/>
              </w:rPr>
              <w:t>LPD 14</w:t>
            </w:r>
            <w:r w:rsidRPr="00786C82">
              <w:rPr>
                <w:rFonts w:ascii="Aptos" w:hAnsi="Aptos"/>
              </w:rPr>
              <w:tab/>
              <w:t>De leerlingen verwerken, sorteren en rapporteren gegevens met een databank.</w:t>
            </w:r>
          </w:p>
        </w:tc>
        <w:tc>
          <w:tcPr>
            <w:tcW w:w="4534" w:type="dxa"/>
            <w:shd w:val="clear" w:color="auto" w:fill="FFFFFF" w:themeFill="background1"/>
          </w:tcPr>
          <w:p w14:paraId="352EE461" w14:textId="36E95D3A" w:rsidR="00A177FF" w:rsidRPr="00A177FF" w:rsidRDefault="00786C82" w:rsidP="00A177FF">
            <w:pPr>
              <w:spacing w:line="240" w:lineRule="auto"/>
              <w:rPr>
                <w:rFonts w:ascii="Aptos" w:hAnsi="Aptos"/>
                <w:lang w:val="nl-BE"/>
              </w:rPr>
            </w:pPr>
            <w:r w:rsidRPr="00786C82">
              <w:rPr>
                <w:rFonts w:ascii="Aptos" w:hAnsi="Aptos"/>
                <w:lang w:val="nl-BE"/>
              </w:rPr>
              <w:t>LPD 26</w:t>
            </w:r>
            <w:r w:rsidRPr="00786C82">
              <w:rPr>
                <w:rFonts w:ascii="Aptos" w:hAnsi="Aptos"/>
                <w:lang w:val="nl-BE"/>
              </w:rPr>
              <w:tab/>
              <w:t>De leerlingen gebruiken doelgericht een databank voor het raadplegen, invoeren en presenteren van gegevens.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62FC3654" w14:textId="77777777" w:rsidR="00A177FF" w:rsidRPr="00B901A6" w:rsidRDefault="00A177FF" w:rsidP="00B901A6">
            <w:pPr>
              <w:pStyle w:val="Wenkextra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A177FF" w:rsidRPr="00B901A6" w14:paraId="408561DE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3A701407" w14:textId="77777777" w:rsidR="00786C82" w:rsidRPr="00786C82" w:rsidRDefault="00786C82" w:rsidP="00786C82">
            <w:pPr>
              <w:spacing w:line="240" w:lineRule="auto"/>
              <w:rPr>
                <w:rFonts w:ascii="Aptos" w:hAnsi="Aptos"/>
              </w:rPr>
            </w:pPr>
            <w:r w:rsidRPr="00786C82">
              <w:rPr>
                <w:rFonts w:ascii="Aptos" w:hAnsi="Aptos"/>
              </w:rPr>
              <w:t>LPD 15</w:t>
            </w:r>
            <w:r w:rsidRPr="00786C82">
              <w:rPr>
                <w:rFonts w:ascii="Aptos" w:hAnsi="Aptos"/>
              </w:rPr>
              <w:tab/>
              <w:t>De leerlingen verwerken informatie met een tekstverwerkingsprogramma rekening houdend met</w:t>
            </w:r>
          </w:p>
          <w:p w14:paraId="78BD1BB1" w14:textId="4579462A" w:rsidR="00786C82" w:rsidRPr="00786C82" w:rsidRDefault="00786C82" w:rsidP="00F3771B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Aptos" w:hAnsi="Aptos"/>
              </w:rPr>
            </w:pPr>
            <w:r w:rsidRPr="00786C82">
              <w:rPr>
                <w:rFonts w:ascii="Aptos" w:hAnsi="Aptos"/>
              </w:rPr>
              <w:t>sjablonen;</w:t>
            </w:r>
          </w:p>
          <w:p w14:paraId="09DC5CA0" w14:textId="17073C27" w:rsidR="00786C82" w:rsidRPr="00786C82" w:rsidRDefault="00786C82" w:rsidP="00F3771B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Aptos" w:hAnsi="Aptos"/>
              </w:rPr>
            </w:pPr>
            <w:r w:rsidRPr="00786C82">
              <w:rPr>
                <w:rFonts w:ascii="Aptos" w:hAnsi="Aptos"/>
              </w:rPr>
              <w:t>tabellen, afbeeldingen en objecten;</w:t>
            </w:r>
          </w:p>
          <w:p w14:paraId="63433863" w14:textId="652CFC31" w:rsidR="00A177FF" w:rsidRPr="00786C82" w:rsidRDefault="00786C82" w:rsidP="00F3771B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Aptos" w:hAnsi="Aptos"/>
              </w:rPr>
            </w:pPr>
            <w:r w:rsidRPr="00786C82">
              <w:rPr>
                <w:rFonts w:ascii="Aptos" w:hAnsi="Aptos"/>
              </w:rPr>
              <w:t>klaviervaardigheid.</w:t>
            </w:r>
          </w:p>
        </w:tc>
        <w:tc>
          <w:tcPr>
            <w:tcW w:w="4534" w:type="dxa"/>
            <w:shd w:val="clear" w:color="auto" w:fill="FFFFFF" w:themeFill="background1"/>
          </w:tcPr>
          <w:p w14:paraId="33998213" w14:textId="06DC1D72" w:rsidR="00D3385D" w:rsidRPr="00D3385D" w:rsidRDefault="00D3385D" w:rsidP="00D3385D">
            <w:pPr>
              <w:spacing w:line="240" w:lineRule="auto"/>
              <w:rPr>
                <w:rFonts w:ascii="Aptos" w:hAnsi="Aptos"/>
                <w:lang w:val="nl-BE"/>
              </w:rPr>
            </w:pPr>
            <w:r w:rsidRPr="00D3385D">
              <w:rPr>
                <w:rFonts w:ascii="Aptos" w:hAnsi="Aptos"/>
                <w:lang w:val="nl-BE"/>
              </w:rPr>
              <w:t xml:space="preserve">LPD </w:t>
            </w:r>
            <w:r>
              <w:rPr>
                <w:rFonts w:ascii="Aptos" w:hAnsi="Aptos"/>
                <w:lang w:val="nl-BE"/>
              </w:rPr>
              <w:t xml:space="preserve">23 </w:t>
            </w:r>
            <w:r w:rsidRPr="00D3385D">
              <w:rPr>
                <w:rFonts w:ascii="Aptos" w:hAnsi="Aptos"/>
                <w:lang w:val="nl-BE"/>
              </w:rPr>
              <w:t>De leerlingen verwerken en bewerken informatie met een tekstverwerkingsprogramma rekening houdend met</w:t>
            </w:r>
          </w:p>
          <w:p w14:paraId="231FE134" w14:textId="220E32E4" w:rsidR="00D3385D" w:rsidRPr="00D3385D" w:rsidRDefault="00D3385D" w:rsidP="00F3771B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ascii="Aptos" w:hAnsi="Aptos"/>
                <w:lang w:val="nl-BE"/>
              </w:rPr>
            </w:pPr>
            <w:r w:rsidRPr="00D3385D">
              <w:rPr>
                <w:rFonts w:ascii="Aptos" w:hAnsi="Aptos"/>
                <w:lang w:val="nl-BE"/>
              </w:rPr>
              <w:t xml:space="preserve">structuur, opmaak en gevorderd gebruik van </w:t>
            </w:r>
            <w:r w:rsidR="005C1BB3" w:rsidRPr="00D3385D">
              <w:rPr>
                <w:rFonts w:ascii="Aptos" w:hAnsi="Aptos"/>
                <w:lang w:val="nl-BE"/>
              </w:rPr>
              <w:t>objecten</w:t>
            </w:r>
            <w:r w:rsidRPr="00D3385D">
              <w:rPr>
                <w:rFonts w:ascii="Aptos" w:hAnsi="Aptos"/>
                <w:lang w:val="nl-BE"/>
              </w:rPr>
              <w:t>;</w:t>
            </w:r>
          </w:p>
          <w:p w14:paraId="190F5A9D" w14:textId="6CEDDE01" w:rsidR="00D3385D" w:rsidRPr="00D3385D" w:rsidRDefault="00D3385D" w:rsidP="00F3771B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ascii="Aptos" w:hAnsi="Aptos"/>
                <w:lang w:val="nl-BE"/>
              </w:rPr>
            </w:pPr>
            <w:r w:rsidRPr="00D3385D">
              <w:rPr>
                <w:rFonts w:ascii="Aptos" w:hAnsi="Aptos"/>
                <w:lang w:val="nl-BE"/>
              </w:rPr>
              <w:t>online samenwerken;</w:t>
            </w:r>
          </w:p>
          <w:p w14:paraId="7D1400E3" w14:textId="40E913C8" w:rsidR="00D3385D" w:rsidRPr="00D3385D" w:rsidRDefault="00D3385D" w:rsidP="00F3771B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ascii="Aptos" w:hAnsi="Aptos"/>
                <w:lang w:val="nl-BE"/>
              </w:rPr>
            </w:pPr>
            <w:r w:rsidRPr="00D3385D">
              <w:rPr>
                <w:rFonts w:ascii="Aptos" w:hAnsi="Aptos"/>
                <w:lang w:val="nl-BE"/>
              </w:rPr>
              <w:t>klaviervaardigheid.</w:t>
            </w:r>
            <w:r w:rsidR="00A22E59">
              <w:rPr>
                <w:rFonts w:ascii="Aptos" w:hAnsi="Aptos"/>
                <w:lang w:val="nl-BE"/>
              </w:rPr>
              <w:br/>
            </w:r>
          </w:p>
          <w:p w14:paraId="24D70901" w14:textId="45624C58" w:rsidR="00A177FF" w:rsidRPr="00A177FF" w:rsidRDefault="00D3385D" w:rsidP="00D3385D">
            <w:pPr>
              <w:spacing w:line="240" w:lineRule="auto"/>
              <w:rPr>
                <w:rFonts w:ascii="Aptos" w:hAnsi="Aptos"/>
                <w:lang w:val="nl-BE"/>
              </w:rPr>
            </w:pPr>
            <w:r w:rsidRPr="00D3385D">
              <w:rPr>
                <w:rFonts w:ascii="Aptos" w:hAnsi="Aptos"/>
                <w:lang w:val="nl-BE"/>
              </w:rPr>
              <w:t>LPD 2</w:t>
            </w:r>
            <w:r>
              <w:rPr>
                <w:rFonts w:ascii="Aptos" w:hAnsi="Aptos"/>
                <w:lang w:val="nl-BE"/>
              </w:rPr>
              <w:t>4</w:t>
            </w:r>
            <w:r w:rsidRPr="00D3385D">
              <w:rPr>
                <w:rFonts w:ascii="Aptos" w:hAnsi="Aptos"/>
                <w:lang w:val="nl-BE"/>
              </w:rPr>
              <w:tab/>
              <w:t>De leerlingen ontwerpen, bewerken en gebruiken sjablonen en rapporten met behulp van een tekstverwerkingsprogramma.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68813970" w14:textId="77777777" w:rsidR="00A177FF" w:rsidRPr="00B901A6" w:rsidRDefault="00A177FF" w:rsidP="00B901A6">
            <w:pPr>
              <w:pStyle w:val="Wenkextra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786C82" w:rsidRPr="00B901A6" w14:paraId="3C8DC614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5F93008B" w14:textId="77777777" w:rsidR="00786C82" w:rsidRPr="00786C82" w:rsidRDefault="00786C82" w:rsidP="00786C82">
            <w:pPr>
              <w:spacing w:line="240" w:lineRule="auto"/>
              <w:rPr>
                <w:rFonts w:ascii="Aptos" w:hAnsi="Aptos"/>
              </w:rPr>
            </w:pPr>
            <w:r w:rsidRPr="00786C82">
              <w:rPr>
                <w:rFonts w:ascii="Aptos" w:hAnsi="Aptos"/>
              </w:rPr>
              <w:t>LPD 16</w:t>
            </w:r>
            <w:r w:rsidRPr="00786C82">
              <w:rPr>
                <w:rFonts w:ascii="Aptos" w:hAnsi="Aptos"/>
              </w:rPr>
              <w:tab/>
              <w:t>De leerlingen verwerken informatie met een rekenblad.</w:t>
            </w:r>
          </w:p>
          <w:p w14:paraId="35A0D8E0" w14:textId="02704245" w:rsidR="00786C82" w:rsidRPr="00786C82" w:rsidRDefault="00786C82" w:rsidP="00786C82">
            <w:pPr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*</w:t>
            </w:r>
            <w:r w:rsidRPr="00786C82">
              <w:rPr>
                <w:rFonts w:ascii="Aptos" w:hAnsi="Aptos"/>
              </w:rPr>
              <w:t>Structuurelementen, formules, eenvoudige functies, grafieken, afdrukfunctionaliteiten</w:t>
            </w:r>
          </w:p>
        </w:tc>
        <w:tc>
          <w:tcPr>
            <w:tcW w:w="4534" w:type="dxa"/>
            <w:shd w:val="clear" w:color="auto" w:fill="FFFFFF" w:themeFill="background1"/>
          </w:tcPr>
          <w:p w14:paraId="4B344858" w14:textId="77777777" w:rsidR="00D3385D" w:rsidRPr="00D3385D" w:rsidRDefault="00D3385D" w:rsidP="00D3385D">
            <w:pPr>
              <w:spacing w:line="240" w:lineRule="auto"/>
              <w:rPr>
                <w:rFonts w:ascii="Aptos" w:hAnsi="Aptos"/>
                <w:lang w:val="nl-BE"/>
              </w:rPr>
            </w:pPr>
            <w:r w:rsidRPr="00D3385D">
              <w:rPr>
                <w:rFonts w:ascii="Aptos" w:hAnsi="Aptos"/>
                <w:lang w:val="nl-BE"/>
              </w:rPr>
              <w:t>LPD 25</w:t>
            </w:r>
            <w:r w:rsidRPr="00D3385D">
              <w:rPr>
                <w:rFonts w:ascii="Aptos" w:hAnsi="Aptos"/>
                <w:lang w:val="nl-BE"/>
              </w:rPr>
              <w:tab/>
              <w:t>De leerlingen verwerken en bewerken cijfergegevens met behulp van een rekenblad.</w:t>
            </w:r>
          </w:p>
          <w:p w14:paraId="2FC83F85" w14:textId="4F3871CD" w:rsidR="00D3385D" w:rsidRPr="00D3385D" w:rsidRDefault="00D3385D" w:rsidP="00D3385D">
            <w:pPr>
              <w:spacing w:line="240" w:lineRule="auto"/>
              <w:rPr>
                <w:rFonts w:ascii="Aptos" w:hAnsi="Aptos"/>
                <w:lang w:val="nl-BE"/>
              </w:rPr>
            </w:pPr>
            <w:r>
              <w:rPr>
                <w:rFonts w:ascii="Aptos" w:hAnsi="Aptos"/>
                <w:lang w:val="nl-BE"/>
              </w:rPr>
              <w:t xml:space="preserve">* </w:t>
            </w:r>
            <w:r w:rsidRPr="00D3385D">
              <w:rPr>
                <w:rFonts w:ascii="Aptos" w:hAnsi="Aptos"/>
                <w:lang w:val="nl-BE"/>
              </w:rPr>
              <w:t>Werkmap- en blad: gebruiken, opmaken en presenteren;</w:t>
            </w:r>
          </w:p>
          <w:p w14:paraId="3039AC35" w14:textId="77777777" w:rsidR="00D3385D" w:rsidRPr="00D3385D" w:rsidRDefault="00D3385D" w:rsidP="00D3385D">
            <w:pPr>
              <w:spacing w:line="240" w:lineRule="auto"/>
              <w:rPr>
                <w:rFonts w:ascii="Aptos" w:hAnsi="Aptos"/>
                <w:lang w:val="nl-BE"/>
              </w:rPr>
            </w:pPr>
            <w:r w:rsidRPr="00D3385D">
              <w:rPr>
                <w:rFonts w:ascii="Aptos" w:hAnsi="Aptos"/>
                <w:lang w:val="nl-BE"/>
              </w:rPr>
              <w:lastRenderedPageBreak/>
              <w:t xml:space="preserve">Formules en functies: </w:t>
            </w:r>
            <w:proofErr w:type="spellStart"/>
            <w:r w:rsidRPr="00D3385D">
              <w:rPr>
                <w:rFonts w:ascii="Aptos" w:hAnsi="Aptos"/>
                <w:lang w:val="nl-BE"/>
              </w:rPr>
              <w:t>aantalarg</w:t>
            </w:r>
            <w:proofErr w:type="spellEnd"/>
            <w:r w:rsidRPr="00D3385D">
              <w:rPr>
                <w:rFonts w:ascii="Aptos" w:hAnsi="Aptos"/>
                <w:lang w:val="nl-BE"/>
              </w:rPr>
              <w:t>, afronden, zoekfuncties, gegevensvalidatie;</w:t>
            </w:r>
          </w:p>
          <w:p w14:paraId="76ACDDD1" w14:textId="2F902D65" w:rsidR="00786C82" w:rsidRPr="00A177FF" w:rsidRDefault="00D3385D" w:rsidP="00D3385D">
            <w:pPr>
              <w:spacing w:line="240" w:lineRule="auto"/>
              <w:rPr>
                <w:rFonts w:ascii="Aptos" w:hAnsi="Aptos"/>
                <w:lang w:val="nl-BE"/>
              </w:rPr>
            </w:pPr>
            <w:r w:rsidRPr="00D3385D">
              <w:rPr>
                <w:rFonts w:ascii="Aptos" w:hAnsi="Aptos"/>
                <w:lang w:val="nl-BE"/>
              </w:rPr>
              <w:t>Grafieken: (op)maken en bewerken.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60C68FF6" w14:textId="77777777" w:rsidR="00786C82" w:rsidRPr="00B901A6" w:rsidRDefault="00786C82" w:rsidP="00B901A6">
            <w:pPr>
              <w:pStyle w:val="Wenkextra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786C82" w:rsidRPr="00B901A6" w14:paraId="335CC626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0A508C3D" w14:textId="5D0172BF" w:rsidR="00786C82" w:rsidRPr="00786C82" w:rsidRDefault="00786C82" w:rsidP="00786C82">
            <w:pPr>
              <w:spacing w:line="240" w:lineRule="auto"/>
              <w:rPr>
                <w:rFonts w:ascii="Aptos" w:hAnsi="Aptos"/>
              </w:rPr>
            </w:pPr>
            <w:r w:rsidRPr="00786C82">
              <w:rPr>
                <w:rFonts w:ascii="Aptos" w:hAnsi="Aptos"/>
              </w:rPr>
              <w:t>LPD 17</w:t>
            </w:r>
            <w:r w:rsidRPr="00786C82">
              <w:rPr>
                <w:rFonts w:ascii="Aptos" w:hAnsi="Aptos"/>
              </w:rPr>
              <w:tab/>
              <w:t>De leerlingen bieden logistieke ondersteuning voor interne vergaderingen en activiteiten.</w:t>
            </w:r>
          </w:p>
        </w:tc>
        <w:tc>
          <w:tcPr>
            <w:tcW w:w="4534" w:type="dxa"/>
            <w:shd w:val="clear" w:color="auto" w:fill="FFFFFF" w:themeFill="background1"/>
          </w:tcPr>
          <w:p w14:paraId="552CA50D" w14:textId="0FE13271" w:rsidR="00D3385D" w:rsidRPr="00D3385D" w:rsidRDefault="00D3385D" w:rsidP="00D3385D">
            <w:pPr>
              <w:spacing w:line="240" w:lineRule="auto"/>
              <w:rPr>
                <w:rFonts w:ascii="Aptos" w:hAnsi="Aptos"/>
                <w:lang w:val="nl-BE"/>
              </w:rPr>
            </w:pPr>
            <w:r w:rsidRPr="00D3385D">
              <w:rPr>
                <w:rFonts w:ascii="Aptos" w:hAnsi="Aptos"/>
                <w:lang w:val="nl-BE"/>
              </w:rPr>
              <w:t xml:space="preserve">LPD </w:t>
            </w:r>
            <w:r>
              <w:rPr>
                <w:rFonts w:ascii="Aptos" w:hAnsi="Aptos"/>
                <w:lang w:val="nl-BE"/>
              </w:rPr>
              <w:t>27</w:t>
            </w:r>
            <w:r w:rsidRPr="00D3385D">
              <w:rPr>
                <w:rFonts w:ascii="Aptos" w:hAnsi="Aptos"/>
                <w:lang w:val="nl-BE"/>
              </w:rPr>
              <w:tab/>
              <w:t>De leerlingen stellen een uitnodiging voor een vergadering of activiteit op.</w:t>
            </w:r>
          </w:p>
          <w:p w14:paraId="2CC4C415" w14:textId="4D58D00C" w:rsidR="00D3385D" w:rsidRPr="00D3385D" w:rsidRDefault="00D3385D" w:rsidP="00D3385D">
            <w:pPr>
              <w:spacing w:line="240" w:lineRule="auto"/>
              <w:rPr>
                <w:rFonts w:ascii="Aptos" w:hAnsi="Aptos"/>
                <w:lang w:val="nl-BE"/>
              </w:rPr>
            </w:pPr>
            <w:r w:rsidRPr="00D3385D">
              <w:rPr>
                <w:rFonts w:ascii="Aptos" w:hAnsi="Aptos"/>
                <w:lang w:val="nl-BE"/>
              </w:rPr>
              <w:t>LPD 2</w:t>
            </w:r>
            <w:r>
              <w:rPr>
                <w:rFonts w:ascii="Aptos" w:hAnsi="Aptos"/>
                <w:lang w:val="nl-BE"/>
              </w:rPr>
              <w:t>8</w:t>
            </w:r>
            <w:r w:rsidRPr="00D3385D">
              <w:rPr>
                <w:rFonts w:ascii="Aptos" w:hAnsi="Aptos"/>
                <w:lang w:val="nl-BE"/>
              </w:rPr>
              <w:tab/>
              <w:t>De leerlingen registreren reacties en stellen een deelnemerslijst op.</w:t>
            </w:r>
          </w:p>
          <w:p w14:paraId="4F20AD44" w14:textId="3AFA6BC4" w:rsidR="00786C82" w:rsidRPr="00A177FF" w:rsidRDefault="00D3385D" w:rsidP="00D3385D">
            <w:pPr>
              <w:spacing w:line="240" w:lineRule="auto"/>
              <w:rPr>
                <w:rFonts w:ascii="Aptos" w:hAnsi="Aptos"/>
                <w:lang w:val="nl-BE"/>
              </w:rPr>
            </w:pPr>
            <w:r w:rsidRPr="00D3385D">
              <w:rPr>
                <w:rFonts w:ascii="Aptos" w:hAnsi="Aptos"/>
                <w:lang w:val="nl-BE"/>
              </w:rPr>
              <w:t xml:space="preserve">LPD </w:t>
            </w:r>
            <w:r>
              <w:rPr>
                <w:rFonts w:ascii="Aptos" w:hAnsi="Aptos"/>
                <w:lang w:val="nl-BE"/>
              </w:rPr>
              <w:t>29</w:t>
            </w:r>
            <w:r w:rsidRPr="00D3385D">
              <w:rPr>
                <w:rFonts w:ascii="Aptos" w:hAnsi="Aptos"/>
                <w:lang w:val="nl-BE"/>
              </w:rPr>
              <w:tab/>
              <w:t>De leerlingen zorgen voor de logistieke ondersteuning van een vergadering of activiteit.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33A3F0E1" w14:textId="77777777" w:rsidR="00786C82" w:rsidRPr="00B901A6" w:rsidRDefault="00786C82" w:rsidP="00B901A6">
            <w:pPr>
              <w:pStyle w:val="Wenkextra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042E6C" w:rsidRPr="00B901A6" w14:paraId="179854FF" w14:textId="77777777" w:rsidTr="00A177FF">
        <w:tc>
          <w:tcPr>
            <w:tcW w:w="15007" w:type="dxa"/>
            <w:gridSpan w:val="4"/>
            <w:shd w:val="clear" w:color="auto" w:fill="D9D9D9" w:themeFill="background1" w:themeFillShade="D9"/>
          </w:tcPr>
          <w:p w14:paraId="216AC1C5" w14:textId="6C9752D7" w:rsidR="00042E6C" w:rsidRPr="00A22E59" w:rsidRDefault="00A22E59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 w:cs="Arial"/>
                <w:b/>
                <w:bCs/>
                <w:color w:val="auto"/>
                <w:sz w:val="20"/>
                <w:szCs w:val="20"/>
              </w:rPr>
            </w:pPr>
            <w:r w:rsidRPr="00A22E59">
              <w:rPr>
                <w:rFonts w:ascii="Aptos" w:hAnsi="Aptos" w:cs="Arial"/>
                <w:b/>
                <w:bCs/>
                <w:color w:val="auto"/>
                <w:sz w:val="20"/>
                <w:szCs w:val="20"/>
              </w:rPr>
              <w:t>Als verkoopmedewerker activiteiten uitvoeren in een winkelomgeving</w:t>
            </w:r>
          </w:p>
        </w:tc>
      </w:tr>
      <w:tr w:rsidR="00B20FE1" w:rsidRPr="00B901A6" w14:paraId="0958B49B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7AF09173" w14:textId="1004DC0E" w:rsidR="00B20FE1" w:rsidRPr="00E962B4" w:rsidRDefault="007963BE" w:rsidP="00DF0BE0">
            <w:pPr>
              <w:spacing w:line="240" w:lineRule="auto"/>
              <w:rPr>
                <w:rFonts w:ascii="Aptos" w:hAnsi="Aptos"/>
              </w:rPr>
            </w:pPr>
            <w:r w:rsidRPr="007963BE">
              <w:rPr>
                <w:rFonts w:ascii="Aptos" w:hAnsi="Aptos"/>
              </w:rPr>
              <w:t xml:space="preserve">LPD </w:t>
            </w:r>
            <w:r w:rsidRPr="007963BE">
              <w:rPr>
                <w:rFonts w:ascii="Aptos" w:hAnsi="Aptos"/>
              </w:rPr>
              <w:t>18 +</w:t>
            </w:r>
            <w:r>
              <w:rPr>
                <w:rFonts w:ascii="Aptos" w:hAnsi="Aptos"/>
              </w:rPr>
              <w:t xml:space="preserve"> </w:t>
            </w:r>
            <w:r w:rsidRPr="007963BE">
              <w:rPr>
                <w:rFonts w:ascii="Aptos" w:hAnsi="Aptos"/>
              </w:rPr>
              <w:t>De leerlingen situeren branches, winkelvormen en functies in de retailsector.</w:t>
            </w:r>
          </w:p>
        </w:tc>
        <w:tc>
          <w:tcPr>
            <w:tcW w:w="4534" w:type="dxa"/>
            <w:shd w:val="clear" w:color="auto" w:fill="FFFFFF" w:themeFill="background1"/>
          </w:tcPr>
          <w:p w14:paraId="150C7FCF" w14:textId="127E5518" w:rsidR="00B20FE1" w:rsidRPr="00E962B4" w:rsidRDefault="00CA6F04" w:rsidP="00DF0BE0">
            <w:pPr>
              <w:spacing w:line="240" w:lineRule="auto"/>
              <w:rPr>
                <w:rFonts w:ascii="Aptos" w:hAnsi="Aptos"/>
              </w:rPr>
            </w:pPr>
            <w:r w:rsidRPr="00CA6F04">
              <w:rPr>
                <w:rFonts w:ascii="Aptos" w:hAnsi="Aptos"/>
              </w:rPr>
              <w:t>LPD 8</w:t>
            </w:r>
            <w:r>
              <w:rPr>
                <w:rFonts w:ascii="Aptos" w:hAnsi="Aptos"/>
              </w:rPr>
              <w:t xml:space="preserve"> </w:t>
            </w:r>
            <w:r w:rsidRPr="00CA6F04">
              <w:rPr>
                <w:rFonts w:ascii="Aptos" w:hAnsi="Aptos"/>
              </w:rPr>
              <w:t>De leerlingen onderzoeken de werkcontext en taken van een winkelverkoper, afdelingshoofd en filiaalhouder.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3F9D1C6F" w14:textId="235BFE0C" w:rsidR="00B20FE1" w:rsidRPr="00B901A6" w:rsidRDefault="00B20FE1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B20FE1" w:rsidRPr="00B901A6" w14:paraId="43EA2664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5455592D" w14:textId="77777777" w:rsidR="007963BE" w:rsidRPr="007963BE" w:rsidRDefault="007963BE" w:rsidP="007963BE">
            <w:pPr>
              <w:spacing w:line="240" w:lineRule="auto"/>
              <w:rPr>
                <w:rFonts w:ascii="Aptos" w:hAnsi="Aptos"/>
              </w:rPr>
            </w:pPr>
            <w:r w:rsidRPr="007963BE">
              <w:rPr>
                <w:rFonts w:ascii="Aptos" w:hAnsi="Aptos"/>
              </w:rPr>
              <w:t>LPD 19</w:t>
            </w:r>
            <w:r w:rsidRPr="007963BE">
              <w:rPr>
                <w:rFonts w:ascii="Aptos" w:hAnsi="Aptos"/>
              </w:rPr>
              <w:tab/>
              <w:t>De leerlingen lichten de stappen toe om artikelen verkoopklaar te maken rekening houdend met</w:t>
            </w:r>
          </w:p>
          <w:p w14:paraId="694AE76A" w14:textId="7B8D7B78" w:rsidR="007963BE" w:rsidRPr="007963BE" w:rsidRDefault="007963BE" w:rsidP="00F3771B">
            <w:pPr>
              <w:pStyle w:val="Lijstalinea"/>
              <w:numPr>
                <w:ilvl w:val="0"/>
                <w:numId w:val="13"/>
              </w:numPr>
              <w:spacing w:line="240" w:lineRule="auto"/>
              <w:rPr>
                <w:rFonts w:ascii="Aptos" w:hAnsi="Aptos"/>
              </w:rPr>
            </w:pPr>
            <w:r w:rsidRPr="007963BE">
              <w:rPr>
                <w:rFonts w:ascii="Aptos" w:hAnsi="Aptos"/>
              </w:rPr>
              <w:t>soorten verpakkingen;</w:t>
            </w:r>
          </w:p>
          <w:p w14:paraId="799CC610" w14:textId="498D661D" w:rsidR="007963BE" w:rsidRPr="007963BE" w:rsidRDefault="007963BE" w:rsidP="00F3771B">
            <w:pPr>
              <w:pStyle w:val="Lijstalinea"/>
              <w:numPr>
                <w:ilvl w:val="0"/>
                <w:numId w:val="13"/>
              </w:numPr>
              <w:spacing w:line="240" w:lineRule="auto"/>
              <w:rPr>
                <w:rFonts w:ascii="Aptos" w:hAnsi="Aptos"/>
              </w:rPr>
            </w:pPr>
            <w:r w:rsidRPr="007963BE">
              <w:rPr>
                <w:rFonts w:ascii="Aptos" w:hAnsi="Aptos"/>
              </w:rPr>
              <w:t>prijsaanduiding: productidentificatie, algemene regels en regelgeving;</w:t>
            </w:r>
          </w:p>
          <w:p w14:paraId="1D3266CC" w14:textId="77777777" w:rsidR="00B20FE1" w:rsidRDefault="007963BE" w:rsidP="00F3771B">
            <w:pPr>
              <w:pStyle w:val="Lijstalinea"/>
              <w:numPr>
                <w:ilvl w:val="0"/>
                <w:numId w:val="13"/>
              </w:numPr>
              <w:spacing w:line="240" w:lineRule="auto"/>
              <w:rPr>
                <w:rFonts w:ascii="Aptos" w:hAnsi="Aptos"/>
              </w:rPr>
            </w:pPr>
            <w:r w:rsidRPr="007963BE">
              <w:rPr>
                <w:rFonts w:ascii="Aptos" w:hAnsi="Aptos"/>
              </w:rPr>
              <w:t>artikelbeveiliging.</w:t>
            </w:r>
          </w:p>
          <w:p w14:paraId="2B154F77" w14:textId="65EDDC7D" w:rsidR="00CA6F04" w:rsidRPr="00CA6F04" w:rsidRDefault="00CA6F04" w:rsidP="00CA6F04">
            <w:pPr>
              <w:spacing w:line="240" w:lineRule="auto"/>
              <w:rPr>
                <w:rFonts w:ascii="Aptos" w:hAnsi="Aptos"/>
              </w:rPr>
            </w:pPr>
            <w:r w:rsidRPr="00CA6F04">
              <w:rPr>
                <w:rFonts w:ascii="Aptos" w:hAnsi="Aptos"/>
              </w:rPr>
              <w:t>LPD 22</w:t>
            </w:r>
            <w:r w:rsidRPr="00CA6F04">
              <w:rPr>
                <w:rFonts w:ascii="Aptos" w:hAnsi="Aptos"/>
              </w:rPr>
              <w:tab/>
              <w:t>De leerlingen maken artikelen verkoopklaar en presenteren ze volgens schappenplannen en bedrijfseigen procedures.</w:t>
            </w:r>
          </w:p>
        </w:tc>
        <w:tc>
          <w:tcPr>
            <w:tcW w:w="4534" w:type="dxa"/>
            <w:shd w:val="clear" w:color="auto" w:fill="FFFFFF" w:themeFill="background1"/>
          </w:tcPr>
          <w:p w14:paraId="08D08F7C" w14:textId="77777777" w:rsidR="00CA6F04" w:rsidRPr="00CA6F04" w:rsidRDefault="00CA6F04" w:rsidP="00CA6F04">
            <w:pPr>
              <w:spacing w:line="240" w:lineRule="auto"/>
              <w:rPr>
                <w:rFonts w:ascii="Aptos" w:hAnsi="Aptos"/>
              </w:rPr>
            </w:pPr>
            <w:r w:rsidRPr="00CA6F04">
              <w:rPr>
                <w:rFonts w:ascii="Aptos" w:hAnsi="Aptos"/>
              </w:rPr>
              <w:t>LPD 33</w:t>
            </w:r>
            <w:r w:rsidRPr="00CA6F04">
              <w:rPr>
                <w:rFonts w:ascii="Aptos" w:hAnsi="Aptos"/>
              </w:rPr>
              <w:tab/>
              <w:t>De leerlingen maken artikelen verkoopklaar rekening houdend met</w:t>
            </w:r>
          </w:p>
          <w:p w14:paraId="441D2F3C" w14:textId="03DAD896" w:rsidR="00CA6F04" w:rsidRPr="00CA6F04" w:rsidRDefault="00CA6F04" w:rsidP="00F3771B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ptos" w:hAnsi="Aptos"/>
              </w:rPr>
            </w:pPr>
            <w:r w:rsidRPr="00CA6F04">
              <w:rPr>
                <w:rFonts w:ascii="Aptos" w:hAnsi="Aptos"/>
              </w:rPr>
              <w:t>soorten verpakkingen;</w:t>
            </w:r>
          </w:p>
          <w:p w14:paraId="2EA9EA90" w14:textId="6E5D9EFF" w:rsidR="00CA6F04" w:rsidRPr="00CA6F04" w:rsidRDefault="00CA6F04" w:rsidP="00F3771B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ptos" w:hAnsi="Aptos"/>
              </w:rPr>
            </w:pPr>
            <w:r w:rsidRPr="00CA6F04">
              <w:rPr>
                <w:rFonts w:ascii="Aptos" w:hAnsi="Aptos"/>
              </w:rPr>
              <w:t>prijsaanduiding: productidentificatie, regelgeving;</w:t>
            </w:r>
          </w:p>
          <w:p w14:paraId="79F0E1BF" w14:textId="3EBBECCD" w:rsidR="00B20FE1" w:rsidRPr="00CA6F04" w:rsidRDefault="00CA6F04" w:rsidP="00F3771B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ptos" w:hAnsi="Aptos"/>
              </w:rPr>
            </w:pPr>
            <w:r w:rsidRPr="00CA6F04">
              <w:rPr>
                <w:rFonts w:ascii="Aptos" w:hAnsi="Aptos"/>
              </w:rPr>
              <w:t>artikelbeveiliging.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7E635614" w14:textId="637497B0" w:rsidR="00B20FE1" w:rsidRPr="00B901A6" w:rsidRDefault="00B20FE1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/>
              </w:rPr>
            </w:pPr>
          </w:p>
        </w:tc>
      </w:tr>
      <w:tr w:rsidR="00B20FE1" w:rsidRPr="00B901A6" w14:paraId="152186D2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217608D3" w14:textId="48BCF13B" w:rsidR="00B20FE1" w:rsidRPr="00E962B4" w:rsidRDefault="007963BE" w:rsidP="00DF0BE0">
            <w:pPr>
              <w:spacing w:line="240" w:lineRule="auto"/>
              <w:rPr>
                <w:rFonts w:ascii="Aptos" w:hAnsi="Aptos"/>
              </w:rPr>
            </w:pPr>
            <w:r w:rsidRPr="007963BE">
              <w:rPr>
                <w:rFonts w:ascii="Aptos" w:hAnsi="Aptos"/>
              </w:rPr>
              <w:t>LPD 20</w:t>
            </w:r>
            <w:r w:rsidRPr="007963BE">
              <w:rPr>
                <w:rFonts w:ascii="Aptos" w:hAnsi="Aptos"/>
              </w:rPr>
              <w:tab/>
              <w:t xml:space="preserve">De leerlingen informeren de klant over een product rekening houdend met producteigenschappen, productkwaliteit, </w:t>
            </w:r>
            <w:r w:rsidRPr="007963BE">
              <w:rPr>
                <w:rFonts w:ascii="Aptos" w:hAnsi="Aptos"/>
              </w:rPr>
              <w:lastRenderedPageBreak/>
              <w:t>verpakking, doelgroep, assortiment, prijs en duurzaamheid.</w:t>
            </w:r>
          </w:p>
        </w:tc>
        <w:tc>
          <w:tcPr>
            <w:tcW w:w="4534" w:type="dxa"/>
            <w:shd w:val="clear" w:color="auto" w:fill="FFFFFF" w:themeFill="background1"/>
          </w:tcPr>
          <w:p w14:paraId="1DADD63D" w14:textId="77777777" w:rsidR="00B875C9" w:rsidRPr="00B875C9" w:rsidRDefault="00B875C9" w:rsidP="00B875C9">
            <w:pPr>
              <w:spacing w:line="240" w:lineRule="auto"/>
              <w:rPr>
                <w:rFonts w:ascii="Aptos" w:hAnsi="Aptos"/>
              </w:rPr>
            </w:pPr>
            <w:r w:rsidRPr="00B875C9">
              <w:rPr>
                <w:rFonts w:ascii="Aptos" w:hAnsi="Aptos"/>
              </w:rPr>
              <w:lastRenderedPageBreak/>
              <w:t>LPD 39</w:t>
            </w:r>
            <w:r w:rsidRPr="00B875C9">
              <w:rPr>
                <w:rFonts w:ascii="Aptos" w:hAnsi="Aptos"/>
              </w:rPr>
              <w:tab/>
              <w:t>De leerlingen stellen aankoopwensen vast en adviseren over producten en diensten met oog voor</w:t>
            </w:r>
          </w:p>
          <w:p w14:paraId="3100A60C" w14:textId="0BB91C32" w:rsidR="00B875C9" w:rsidRPr="00B875C9" w:rsidRDefault="00B875C9" w:rsidP="00F3771B">
            <w:pPr>
              <w:pStyle w:val="Lijstalinea"/>
              <w:numPr>
                <w:ilvl w:val="0"/>
                <w:numId w:val="15"/>
              </w:numPr>
              <w:spacing w:line="240" w:lineRule="auto"/>
              <w:rPr>
                <w:rFonts w:ascii="Aptos" w:hAnsi="Aptos"/>
              </w:rPr>
            </w:pPr>
            <w:r w:rsidRPr="00B875C9">
              <w:rPr>
                <w:rFonts w:ascii="Aptos" w:hAnsi="Aptos"/>
              </w:rPr>
              <w:lastRenderedPageBreak/>
              <w:t>de typologie van klanten of consumenten;</w:t>
            </w:r>
          </w:p>
          <w:p w14:paraId="70D4AB2F" w14:textId="31C739A2" w:rsidR="00B20FE1" w:rsidRPr="00B875C9" w:rsidRDefault="00B875C9" w:rsidP="00F3771B">
            <w:pPr>
              <w:pStyle w:val="Lijstalinea"/>
              <w:numPr>
                <w:ilvl w:val="0"/>
                <w:numId w:val="15"/>
              </w:numPr>
              <w:spacing w:line="240" w:lineRule="auto"/>
              <w:rPr>
                <w:rFonts w:ascii="Aptos" w:hAnsi="Aptos"/>
              </w:rPr>
            </w:pPr>
            <w:r w:rsidRPr="00B875C9">
              <w:rPr>
                <w:rFonts w:ascii="Aptos" w:hAnsi="Aptos"/>
              </w:rPr>
              <w:t>branche- en productkennis.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29B80EEE" w14:textId="77777777" w:rsidR="00B20FE1" w:rsidRPr="00B901A6" w:rsidRDefault="00B20FE1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B20FE1" w:rsidRPr="00B901A6" w14:paraId="46EB8DD2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0F12546E" w14:textId="0D9DB5AF" w:rsidR="00B20FE1" w:rsidRPr="00E962B4" w:rsidRDefault="007963BE" w:rsidP="00DF0BE0">
            <w:pPr>
              <w:spacing w:line="240" w:lineRule="auto"/>
              <w:rPr>
                <w:rFonts w:ascii="Aptos" w:hAnsi="Aptos"/>
              </w:rPr>
            </w:pPr>
            <w:r w:rsidRPr="007963BE">
              <w:rPr>
                <w:rFonts w:ascii="Aptos" w:hAnsi="Aptos"/>
              </w:rPr>
              <w:t>LPD 21</w:t>
            </w:r>
            <w:r w:rsidRPr="007963BE">
              <w:rPr>
                <w:rFonts w:ascii="Aptos" w:hAnsi="Aptos"/>
              </w:rPr>
              <w:tab/>
              <w:t>De leerlingen passen presentatietechnieken in functie van productbeleving toe rekening houdend met artikelverwantschap en attentiewaarde.</w:t>
            </w:r>
          </w:p>
        </w:tc>
        <w:tc>
          <w:tcPr>
            <w:tcW w:w="4534" w:type="dxa"/>
            <w:shd w:val="clear" w:color="auto" w:fill="FFFFFF" w:themeFill="background1"/>
          </w:tcPr>
          <w:p w14:paraId="08588114" w14:textId="77777777" w:rsidR="00B20FE1" w:rsidRDefault="00B875C9" w:rsidP="003217C8">
            <w:pPr>
              <w:spacing w:line="240" w:lineRule="auto"/>
              <w:rPr>
                <w:rFonts w:ascii="Aptos" w:hAnsi="Aptos"/>
              </w:rPr>
            </w:pPr>
            <w:r w:rsidRPr="00B875C9">
              <w:rPr>
                <w:rFonts w:ascii="Aptos" w:hAnsi="Aptos"/>
              </w:rPr>
              <w:t>LPD 35</w:t>
            </w:r>
            <w:r w:rsidRPr="00B875C9">
              <w:rPr>
                <w:rFonts w:ascii="Aptos" w:hAnsi="Aptos"/>
              </w:rPr>
              <w:tab/>
              <w:t>De leerlingen bereiden commercieel aantrekkelijke artikelpresentaties voor.</w:t>
            </w:r>
          </w:p>
          <w:p w14:paraId="0E42AAA0" w14:textId="77777777" w:rsidR="00B875C9" w:rsidRPr="00B875C9" w:rsidRDefault="00B875C9" w:rsidP="00B875C9">
            <w:pPr>
              <w:spacing w:line="240" w:lineRule="auto"/>
              <w:rPr>
                <w:rFonts w:ascii="Aptos" w:hAnsi="Aptos"/>
              </w:rPr>
            </w:pPr>
            <w:r w:rsidRPr="00B875C9">
              <w:rPr>
                <w:rFonts w:ascii="Aptos" w:hAnsi="Aptos"/>
              </w:rPr>
              <w:t>LPD 36</w:t>
            </w:r>
            <w:r w:rsidRPr="00B875C9">
              <w:rPr>
                <w:rFonts w:ascii="Aptos" w:hAnsi="Aptos"/>
              </w:rPr>
              <w:tab/>
              <w:t>De leerlingen bouwen artikelpresentaties in een winkel op met oog voor</w:t>
            </w:r>
          </w:p>
          <w:p w14:paraId="2E987A04" w14:textId="494351B7" w:rsidR="00B875C9" w:rsidRPr="00B875C9" w:rsidRDefault="00B875C9" w:rsidP="00F3771B">
            <w:pPr>
              <w:pStyle w:val="Lijstalinea"/>
              <w:numPr>
                <w:ilvl w:val="0"/>
                <w:numId w:val="16"/>
              </w:numPr>
              <w:spacing w:line="240" w:lineRule="auto"/>
              <w:rPr>
                <w:rFonts w:ascii="Aptos" w:hAnsi="Aptos"/>
              </w:rPr>
            </w:pPr>
            <w:r w:rsidRPr="00B875C9">
              <w:rPr>
                <w:rFonts w:ascii="Aptos" w:hAnsi="Aptos"/>
              </w:rPr>
              <w:t>organisatie van de winkelruimte;</w:t>
            </w:r>
          </w:p>
          <w:p w14:paraId="2A8DC6A4" w14:textId="1AA963C2" w:rsidR="00B875C9" w:rsidRPr="00B875C9" w:rsidRDefault="00B875C9" w:rsidP="00F3771B">
            <w:pPr>
              <w:pStyle w:val="Lijstalinea"/>
              <w:numPr>
                <w:ilvl w:val="0"/>
                <w:numId w:val="16"/>
              </w:numPr>
              <w:spacing w:line="240" w:lineRule="auto"/>
              <w:rPr>
                <w:rFonts w:ascii="Aptos" w:hAnsi="Aptos"/>
              </w:rPr>
            </w:pPr>
            <w:r w:rsidRPr="00B875C9">
              <w:rPr>
                <w:rFonts w:ascii="Aptos" w:hAnsi="Aptos"/>
              </w:rPr>
              <w:t>presentatieplannen;</w:t>
            </w:r>
          </w:p>
          <w:p w14:paraId="540B167F" w14:textId="070DAA2E" w:rsidR="00B875C9" w:rsidRPr="00B875C9" w:rsidRDefault="00B875C9" w:rsidP="00F3771B">
            <w:pPr>
              <w:pStyle w:val="Lijstalinea"/>
              <w:numPr>
                <w:ilvl w:val="0"/>
                <w:numId w:val="16"/>
              </w:numPr>
              <w:spacing w:line="240" w:lineRule="auto"/>
              <w:rPr>
                <w:rFonts w:ascii="Aptos" w:hAnsi="Aptos"/>
              </w:rPr>
            </w:pPr>
            <w:r w:rsidRPr="00B875C9">
              <w:rPr>
                <w:rFonts w:ascii="Aptos" w:hAnsi="Aptos"/>
              </w:rPr>
              <w:t>merchandisingtechnieken.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486ADEA0" w14:textId="77777777" w:rsidR="00B20FE1" w:rsidRPr="00B901A6" w:rsidRDefault="00B20FE1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B20FE1" w:rsidRPr="00B901A6" w14:paraId="5C50A6B2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26CFC15C" w14:textId="4121E1B9" w:rsidR="00B20FE1" w:rsidRPr="00E962B4" w:rsidRDefault="007E363D" w:rsidP="00DF0BE0">
            <w:pPr>
              <w:spacing w:line="240" w:lineRule="auto"/>
              <w:rPr>
                <w:rFonts w:ascii="Aptos" w:hAnsi="Aptos"/>
              </w:rPr>
            </w:pPr>
            <w:r w:rsidRPr="007E363D">
              <w:rPr>
                <w:rFonts w:ascii="Aptos" w:hAnsi="Aptos"/>
              </w:rPr>
              <w:t xml:space="preserve">LPD </w:t>
            </w:r>
            <w:r w:rsidR="00CA6F04" w:rsidRPr="007E363D">
              <w:rPr>
                <w:rFonts w:ascii="Aptos" w:hAnsi="Aptos"/>
              </w:rPr>
              <w:t>23 +</w:t>
            </w:r>
            <w:r>
              <w:rPr>
                <w:rFonts w:ascii="Aptos" w:hAnsi="Aptos"/>
              </w:rPr>
              <w:t xml:space="preserve"> </w:t>
            </w:r>
            <w:r w:rsidRPr="007E363D">
              <w:rPr>
                <w:rFonts w:ascii="Aptos" w:hAnsi="Aptos"/>
              </w:rPr>
              <w:t>De leerlingen maken een aantrekkelijke geschenkverpakking door gebruik te maken van standaard inpaktechnieken en -materialen.</w:t>
            </w:r>
          </w:p>
        </w:tc>
        <w:tc>
          <w:tcPr>
            <w:tcW w:w="4534" w:type="dxa"/>
            <w:shd w:val="clear" w:color="auto" w:fill="FFFFFF" w:themeFill="background1"/>
          </w:tcPr>
          <w:p w14:paraId="3FE54F48" w14:textId="6F688ED5" w:rsidR="00B20FE1" w:rsidRPr="00E962B4" w:rsidRDefault="00B875C9" w:rsidP="00007334">
            <w:pPr>
              <w:spacing w:line="240" w:lineRule="auto"/>
              <w:rPr>
                <w:rFonts w:ascii="Aptos" w:hAnsi="Aptos"/>
              </w:rPr>
            </w:pPr>
            <w:r w:rsidRPr="00B875C9">
              <w:rPr>
                <w:rFonts w:ascii="Aptos" w:hAnsi="Aptos"/>
              </w:rPr>
              <w:t xml:space="preserve">LPD </w:t>
            </w:r>
            <w:r w:rsidRPr="00B875C9">
              <w:rPr>
                <w:rFonts w:ascii="Aptos" w:hAnsi="Aptos"/>
              </w:rPr>
              <w:t>42 +</w:t>
            </w:r>
            <w:r>
              <w:rPr>
                <w:rFonts w:ascii="Aptos" w:hAnsi="Aptos"/>
              </w:rPr>
              <w:t xml:space="preserve"> </w:t>
            </w:r>
            <w:r w:rsidRPr="00B875C9">
              <w:rPr>
                <w:rFonts w:ascii="Aptos" w:hAnsi="Aptos"/>
              </w:rPr>
              <w:t>De leerlingen verpakken verkochte artikelen in functie van gebruik, aard of bestemming.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5B1F56C5" w14:textId="77777777" w:rsidR="00B20FE1" w:rsidRPr="00B901A6" w:rsidRDefault="00B20FE1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B20FE1" w:rsidRPr="00B901A6" w14:paraId="6529452B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7DCE76AE" w14:textId="2D3EEA5A" w:rsidR="00B20FE1" w:rsidRPr="00E962B4" w:rsidRDefault="007E363D" w:rsidP="00DF0BE0">
            <w:pPr>
              <w:spacing w:line="240" w:lineRule="auto"/>
              <w:rPr>
                <w:rFonts w:ascii="Aptos" w:hAnsi="Aptos"/>
              </w:rPr>
            </w:pPr>
            <w:r w:rsidRPr="007E363D">
              <w:rPr>
                <w:rFonts w:ascii="Aptos" w:hAnsi="Aptos"/>
              </w:rPr>
              <w:t>LPD 24</w:t>
            </w:r>
            <w:r w:rsidRPr="007E363D">
              <w:rPr>
                <w:rFonts w:ascii="Aptos" w:hAnsi="Aptos"/>
              </w:rPr>
              <w:tab/>
              <w:t>De leerlingen passen verkooptechnieken in een eenvoudig verkoopgesprek toe.</w:t>
            </w:r>
          </w:p>
        </w:tc>
        <w:tc>
          <w:tcPr>
            <w:tcW w:w="4534" w:type="dxa"/>
            <w:shd w:val="clear" w:color="auto" w:fill="FFFFFF" w:themeFill="background1"/>
          </w:tcPr>
          <w:p w14:paraId="2EF87887" w14:textId="77777777" w:rsidR="00B875C9" w:rsidRPr="00B875C9" w:rsidRDefault="00B875C9" w:rsidP="00B875C9">
            <w:pPr>
              <w:spacing w:line="240" w:lineRule="auto"/>
              <w:rPr>
                <w:rFonts w:ascii="Aptos" w:hAnsi="Aptos"/>
              </w:rPr>
            </w:pPr>
            <w:r w:rsidRPr="00B875C9">
              <w:rPr>
                <w:rFonts w:ascii="Aptos" w:hAnsi="Aptos"/>
              </w:rPr>
              <w:t>LPD 39</w:t>
            </w:r>
            <w:r w:rsidRPr="00B875C9">
              <w:rPr>
                <w:rFonts w:ascii="Aptos" w:hAnsi="Aptos"/>
              </w:rPr>
              <w:tab/>
              <w:t>De leerlingen stellen aankoopwensen vast en adviseren over producten en diensten met oog voor</w:t>
            </w:r>
          </w:p>
          <w:p w14:paraId="0D34AA7D" w14:textId="6C012586" w:rsidR="00B875C9" w:rsidRPr="00B875C9" w:rsidRDefault="00B875C9" w:rsidP="00F3771B">
            <w:pPr>
              <w:pStyle w:val="Lijstalinea"/>
              <w:numPr>
                <w:ilvl w:val="0"/>
                <w:numId w:val="17"/>
              </w:numPr>
              <w:spacing w:line="240" w:lineRule="auto"/>
              <w:rPr>
                <w:rFonts w:ascii="Aptos" w:hAnsi="Aptos"/>
              </w:rPr>
            </w:pPr>
            <w:r w:rsidRPr="00B875C9">
              <w:rPr>
                <w:rFonts w:ascii="Aptos" w:hAnsi="Aptos"/>
              </w:rPr>
              <w:t>de typologie van klanten of consumenten;</w:t>
            </w:r>
          </w:p>
          <w:p w14:paraId="2CB6F648" w14:textId="77777777" w:rsidR="00B20FE1" w:rsidRDefault="00B875C9" w:rsidP="00F3771B">
            <w:pPr>
              <w:pStyle w:val="Lijstalinea"/>
              <w:numPr>
                <w:ilvl w:val="0"/>
                <w:numId w:val="17"/>
              </w:numPr>
              <w:spacing w:line="240" w:lineRule="auto"/>
              <w:rPr>
                <w:rFonts w:ascii="Aptos" w:hAnsi="Aptos"/>
              </w:rPr>
            </w:pPr>
            <w:r w:rsidRPr="00B875C9">
              <w:rPr>
                <w:rFonts w:ascii="Aptos" w:hAnsi="Aptos"/>
              </w:rPr>
              <w:t>branche- en productkennis.</w:t>
            </w:r>
          </w:p>
          <w:p w14:paraId="04B7F17B" w14:textId="34D53BAE" w:rsidR="00B875C9" w:rsidRPr="00B875C9" w:rsidRDefault="00116BA1" w:rsidP="00B875C9">
            <w:pPr>
              <w:spacing w:line="240" w:lineRule="auto"/>
              <w:rPr>
                <w:rFonts w:ascii="Aptos" w:hAnsi="Aptos"/>
              </w:rPr>
            </w:pPr>
            <w:r w:rsidRPr="00116BA1">
              <w:rPr>
                <w:rFonts w:ascii="Aptos" w:hAnsi="Aptos"/>
              </w:rPr>
              <w:t>LPD 40</w:t>
            </w:r>
            <w:r w:rsidRPr="00116BA1">
              <w:rPr>
                <w:rFonts w:ascii="Aptos" w:hAnsi="Aptos"/>
              </w:rPr>
              <w:tab/>
              <w:t xml:space="preserve">De leerlingen sluiten de verkoop af met inbegrip van bij- en </w:t>
            </w:r>
            <w:proofErr w:type="spellStart"/>
            <w:r w:rsidRPr="00116BA1">
              <w:rPr>
                <w:rFonts w:ascii="Aptos" w:hAnsi="Aptos"/>
              </w:rPr>
              <w:t>meerverkoop</w:t>
            </w:r>
            <w:proofErr w:type="spellEnd"/>
            <w:r w:rsidRPr="00116BA1">
              <w:rPr>
                <w:rFonts w:ascii="Aptos" w:hAnsi="Aptos"/>
              </w:rPr>
              <w:t>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1FB7B1B6" w14:textId="68F075C1" w:rsidR="00B20FE1" w:rsidRPr="00B901A6" w:rsidRDefault="00B20FE1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B20FE1" w:rsidRPr="00B901A6" w14:paraId="3491602D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1532064B" w14:textId="30082704" w:rsidR="00CA6F04" w:rsidRPr="00CA6F04" w:rsidRDefault="00CA6F04" w:rsidP="00CA6F04">
            <w:pPr>
              <w:spacing w:line="240" w:lineRule="auto"/>
              <w:rPr>
                <w:rFonts w:ascii="Aptos" w:hAnsi="Aptos"/>
              </w:rPr>
            </w:pPr>
            <w:r w:rsidRPr="00CA6F04">
              <w:rPr>
                <w:rFonts w:ascii="Aptos" w:hAnsi="Aptos"/>
              </w:rPr>
              <w:t xml:space="preserve">LPD </w:t>
            </w:r>
            <w:r w:rsidRPr="00CA6F04">
              <w:rPr>
                <w:rFonts w:ascii="Aptos" w:hAnsi="Aptos"/>
              </w:rPr>
              <w:t>25 +</w:t>
            </w:r>
            <w:r>
              <w:rPr>
                <w:rFonts w:ascii="Aptos" w:hAnsi="Aptos"/>
              </w:rPr>
              <w:t xml:space="preserve"> </w:t>
            </w:r>
            <w:r w:rsidRPr="00CA6F04">
              <w:rPr>
                <w:rFonts w:ascii="Aptos" w:hAnsi="Aptos"/>
              </w:rPr>
              <w:t>De leerlingen ontwerpen communicatieproducten rekening houdend met</w:t>
            </w:r>
          </w:p>
          <w:p w14:paraId="3B281E0C" w14:textId="2DEBFCE1" w:rsidR="00CA6F04" w:rsidRPr="00CA6F04" w:rsidRDefault="00CA6F04" w:rsidP="00CA6F04">
            <w:pPr>
              <w:spacing w:line="240" w:lineRule="auto"/>
              <w:rPr>
                <w:rFonts w:ascii="Aptos" w:hAnsi="Aptos"/>
              </w:rPr>
            </w:pPr>
            <w:r w:rsidRPr="00CA6F04">
              <w:rPr>
                <w:rFonts w:ascii="Aptos" w:hAnsi="Aptos"/>
              </w:rPr>
              <w:t xml:space="preserve">online en </w:t>
            </w:r>
            <w:r w:rsidRPr="00CA6F04">
              <w:rPr>
                <w:rFonts w:ascii="Aptos" w:hAnsi="Aptos"/>
              </w:rPr>
              <w:t>offlinecommunicatie</w:t>
            </w:r>
            <w:r w:rsidRPr="00CA6F04">
              <w:rPr>
                <w:rFonts w:ascii="Aptos" w:hAnsi="Aptos"/>
              </w:rPr>
              <w:t xml:space="preserve"> met de klant;</w:t>
            </w:r>
          </w:p>
          <w:p w14:paraId="64AFCC48" w14:textId="6735E81D" w:rsidR="00B20FE1" w:rsidRPr="00E962B4" w:rsidRDefault="00CA6F04" w:rsidP="00CA6F04">
            <w:pPr>
              <w:spacing w:line="240" w:lineRule="auto"/>
              <w:rPr>
                <w:rFonts w:ascii="Aptos" w:hAnsi="Aptos"/>
              </w:rPr>
            </w:pPr>
            <w:r w:rsidRPr="00CA6F04">
              <w:rPr>
                <w:rFonts w:ascii="Aptos" w:hAnsi="Aptos"/>
              </w:rPr>
              <w:t>digitale presentatietechnieken en multimedia.</w:t>
            </w:r>
          </w:p>
        </w:tc>
        <w:tc>
          <w:tcPr>
            <w:tcW w:w="4534" w:type="dxa"/>
            <w:shd w:val="clear" w:color="auto" w:fill="FFFFFF" w:themeFill="background1"/>
          </w:tcPr>
          <w:p w14:paraId="0233B914" w14:textId="07B167C8" w:rsidR="00873062" w:rsidRPr="00E962B4" w:rsidRDefault="00B875C9" w:rsidP="00007334">
            <w:pPr>
              <w:spacing w:line="240" w:lineRule="auto"/>
              <w:rPr>
                <w:rFonts w:ascii="Aptos" w:hAnsi="Aptos"/>
              </w:rPr>
            </w:pPr>
            <w:r w:rsidRPr="00B875C9">
              <w:rPr>
                <w:rFonts w:ascii="Aptos" w:hAnsi="Aptos"/>
              </w:rPr>
              <w:t>LPD 46</w:t>
            </w:r>
            <w:r>
              <w:rPr>
                <w:rFonts w:ascii="Aptos" w:hAnsi="Aptos"/>
              </w:rPr>
              <w:t xml:space="preserve"> </w:t>
            </w:r>
            <w:r w:rsidRPr="00B875C9">
              <w:rPr>
                <w:rFonts w:ascii="Aptos" w:hAnsi="Aptos"/>
              </w:rPr>
              <w:t xml:space="preserve">De leerlingen informeren klanten en bieden service via </w:t>
            </w:r>
            <w:r w:rsidRPr="00B875C9">
              <w:rPr>
                <w:rFonts w:ascii="Aptos" w:hAnsi="Aptos"/>
              </w:rPr>
              <w:t>onlinekanalen</w:t>
            </w:r>
            <w:r w:rsidRPr="00B875C9">
              <w:rPr>
                <w:rFonts w:ascii="Aptos" w:hAnsi="Aptos"/>
              </w:rPr>
              <w:t>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154FE1AD" w14:textId="77777777" w:rsidR="00B20FE1" w:rsidRPr="00B901A6" w:rsidRDefault="00B20FE1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042E6C" w:rsidRPr="00B901A6" w14:paraId="2ADEC3A3" w14:textId="77777777" w:rsidTr="00A177FF">
        <w:tc>
          <w:tcPr>
            <w:tcW w:w="15007" w:type="dxa"/>
            <w:gridSpan w:val="4"/>
            <w:shd w:val="clear" w:color="auto" w:fill="D9D9D9" w:themeFill="background1" w:themeFillShade="D9"/>
          </w:tcPr>
          <w:p w14:paraId="41887434" w14:textId="04819AFD" w:rsidR="00042E6C" w:rsidRPr="00515F2E" w:rsidRDefault="00CA6F04" w:rsidP="00DF5733">
            <w:pPr>
              <w:pStyle w:val="Wenk"/>
              <w:numPr>
                <w:ilvl w:val="0"/>
                <w:numId w:val="0"/>
              </w:numPr>
              <w:jc w:val="both"/>
              <w:rPr>
                <w:rFonts w:ascii="Aptos" w:hAnsi="Aptos" w:cs="Arial"/>
                <w:b/>
                <w:bCs/>
                <w:color w:val="auto"/>
                <w:sz w:val="20"/>
                <w:szCs w:val="20"/>
              </w:rPr>
            </w:pPr>
            <w:r w:rsidRPr="00CA6F04">
              <w:rPr>
                <w:rFonts w:ascii="Aptos" w:hAnsi="Aptos" w:cs="Arial"/>
                <w:b/>
                <w:bCs/>
                <w:color w:val="auto"/>
                <w:sz w:val="20"/>
                <w:szCs w:val="20"/>
              </w:rPr>
              <w:t>Als logistiek medewerker activiteiten uitvoeren m.b.t. ontvangst en opslag van goederen</w:t>
            </w:r>
          </w:p>
        </w:tc>
      </w:tr>
      <w:tr w:rsidR="003217C8" w:rsidRPr="00B901A6" w14:paraId="0AE7EFFD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5F1F9CE5" w14:textId="77777777" w:rsidR="00F014EF" w:rsidRPr="00F014EF" w:rsidRDefault="00F014EF" w:rsidP="00F014EF">
            <w:pPr>
              <w:spacing w:line="240" w:lineRule="auto"/>
              <w:rPr>
                <w:rFonts w:ascii="Aptos" w:hAnsi="Aptos"/>
              </w:rPr>
            </w:pPr>
            <w:r w:rsidRPr="00F014EF">
              <w:rPr>
                <w:rFonts w:ascii="Aptos" w:hAnsi="Aptos"/>
              </w:rPr>
              <w:lastRenderedPageBreak/>
              <w:t>LPD 29</w:t>
            </w:r>
            <w:r w:rsidRPr="00F014EF">
              <w:rPr>
                <w:rFonts w:ascii="Aptos" w:hAnsi="Aptos"/>
              </w:rPr>
              <w:tab/>
              <w:t>De leerlingen ontvangen, controleren en registreren de controle van goederen op basis van leveringsdocumenten en met gepaste hulpmiddelen.</w:t>
            </w:r>
          </w:p>
          <w:p w14:paraId="7BF28391" w14:textId="44362B8D" w:rsidR="003217C8" w:rsidRPr="00E962B4" w:rsidRDefault="00F014EF" w:rsidP="00F014EF">
            <w:pPr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*</w:t>
            </w:r>
            <w:r w:rsidRPr="00F014EF">
              <w:rPr>
                <w:rFonts w:ascii="Aptos" w:hAnsi="Aptos"/>
              </w:rPr>
              <w:t>Los- en controlemethodes</w:t>
            </w:r>
          </w:p>
        </w:tc>
        <w:tc>
          <w:tcPr>
            <w:tcW w:w="4534" w:type="dxa"/>
            <w:shd w:val="clear" w:color="auto" w:fill="FFFFFF" w:themeFill="background1"/>
          </w:tcPr>
          <w:p w14:paraId="620B0036" w14:textId="12DD60C3" w:rsidR="00F014EF" w:rsidRPr="00F014EF" w:rsidRDefault="00F014EF" w:rsidP="00F014EF">
            <w:pPr>
              <w:spacing w:line="240" w:lineRule="auto"/>
              <w:ind w:left="113" w:right="113"/>
              <w:rPr>
                <w:rFonts w:ascii="Aptos" w:hAnsi="Aptos"/>
              </w:rPr>
            </w:pPr>
            <w:r w:rsidRPr="00F014EF">
              <w:rPr>
                <w:rFonts w:ascii="Aptos" w:hAnsi="Aptos"/>
              </w:rPr>
              <w:t>LPD 30</w:t>
            </w:r>
            <w:r>
              <w:rPr>
                <w:rFonts w:ascii="Aptos" w:hAnsi="Aptos"/>
              </w:rPr>
              <w:t xml:space="preserve"> </w:t>
            </w:r>
            <w:r w:rsidRPr="00F014EF">
              <w:rPr>
                <w:rFonts w:ascii="Aptos" w:hAnsi="Aptos"/>
              </w:rPr>
              <w:t>De leerlingen ontvangen en controleren goederen rekening houdend met veiligheidsvoorschriften en -pictogrammen.</w:t>
            </w:r>
            <w:r>
              <w:rPr>
                <w:rFonts w:ascii="Aptos" w:hAnsi="Aptos"/>
              </w:rPr>
              <w:br/>
            </w:r>
            <w:r w:rsidRPr="00F014EF">
              <w:rPr>
                <w:rFonts w:ascii="Aptos" w:hAnsi="Aptos"/>
              </w:rPr>
              <w:t>LPD 32</w:t>
            </w:r>
            <w:r>
              <w:rPr>
                <w:rFonts w:ascii="Aptos" w:hAnsi="Aptos"/>
              </w:rPr>
              <w:t xml:space="preserve"> </w:t>
            </w:r>
            <w:r w:rsidRPr="00F014EF">
              <w:rPr>
                <w:rFonts w:ascii="Aptos" w:hAnsi="Aptos"/>
              </w:rPr>
              <w:t>De leerlingen volgen de voorraad op, stellen tekorten vast en plaatsen bestellingen met behulp van voorraadsoftware.</w:t>
            </w:r>
          </w:p>
          <w:p w14:paraId="385F8CDD" w14:textId="793B961C" w:rsidR="003217C8" w:rsidRPr="00E962B4" w:rsidRDefault="00F014EF" w:rsidP="00F014EF">
            <w:pPr>
              <w:spacing w:line="240" w:lineRule="auto"/>
              <w:ind w:left="113" w:right="113"/>
              <w:rPr>
                <w:rFonts w:ascii="Aptos" w:hAnsi="Aptos"/>
              </w:rPr>
            </w:pPr>
            <w:r>
              <w:rPr>
                <w:rFonts w:ascii="Aptos" w:hAnsi="Aptos"/>
              </w:rPr>
              <w:t>*</w:t>
            </w:r>
            <w:r w:rsidRPr="00F014EF">
              <w:rPr>
                <w:rFonts w:ascii="Aptos" w:hAnsi="Aptos"/>
              </w:rPr>
              <w:t>Inventarisatietechnieken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44ABB913" w14:textId="259B377F" w:rsidR="003217C8" w:rsidRPr="00B901A6" w:rsidRDefault="003217C8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042E6C" w:rsidRPr="00B901A6" w14:paraId="769D0898" w14:textId="77777777" w:rsidTr="00A177FF">
        <w:tc>
          <w:tcPr>
            <w:tcW w:w="15007" w:type="dxa"/>
            <w:gridSpan w:val="4"/>
            <w:shd w:val="clear" w:color="auto" w:fill="D9D9D9" w:themeFill="background1" w:themeFillShade="D9"/>
          </w:tcPr>
          <w:p w14:paraId="60FD75CC" w14:textId="71F1A236" w:rsidR="00042E6C" w:rsidRPr="00F014EF" w:rsidRDefault="00F014EF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/>
                <w:b/>
                <w:bCs/>
              </w:rPr>
            </w:pPr>
            <w:r w:rsidRPr="00611CE4">
              <w:rPr>
                <w:rFonts w:ascii="Aptos" w:hAnsi="Aptos"/>
                <w:b/>
                <w:bCs/>
                <w:color w:val="auto"/>
              </w:rPr>
              <w:t>Een oplossing ontwerpen voor een probleem</w:t>
            </w:r>
          </w:p>
        </w:tc>
      </w:tr>
      <w:tr w:rsidR="00B20FE1" w:rsidRPr="00B901A6" w14:paraId="2D1592BF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05D90235" w14:textId="6498E8FE" w:rsidR="00B20FE1" w:rsidRPr="00E962B4" w:rsidRDefault="00F014EF" w:rsidP="00DF0BE0">
            <w:pPr>
              <w:spacing w:line="240" w:lineRule="auto"/>
              <w:rPr>
                <w:rFonts w:ascii="Aptos" w:hAnsi="Aptos"/>
              </w:rPr>
            </w:pPr>
            <w:r w:rsidRPr="00F014EF">
              <w:rPr>
                <w:rFonts w:ascii="Aptos" w:hAnsi="Aptos"/>
              </w:rPr>
              <w:t>LPD 31</w:t>
            </w:r>
            <w:r w:rsidRPr="00F014EF">
              <w:rPr>
                <w:rFonts w:ascii="Aptos" w:hAnsi="Aptos"/>
              </w:rPr>
              <w:tab/>
              <w:t>De leerlingen ontwerpen een oplossing voor een probleem of uitdaging in de context van onthaal, verkoop of logistiek door wetenschappen, technologie of wiskunde geïntegreerd aan te wenden.</w:t>
            </w:r>
          </w:p>
        </w:tc>
        <w:tc>
          <w:tcPr>
            <w:tcW w:w="4534" w:type="dxa"/>
            <w:shd w:val="clear" w:color="auto" w:fill="FFFFFF" w:themeFill="background1"/>
          </w:tcPr>
          <w:p w14:paraId="4B8438A2" w14:textId="29FECA37" w:rsidR="00B20FE1" w:rsidRPr="00E962B4" w:rsidRDefault="00F014EF" w:rsidP="00007334">
            <w:pPr>
              <w:spacing w:line="240" w:lineRule="auto"/>
              <w:rPr>
                <w:rFonts w:ascii="Aptos" w:hAnsi="Aptos"/>
              </w:rPr>
            </w:pPr>
            <w:r w:rsidRPr="00F014EF">
              <w:rPr>
                <w:rFonts w:ascii="Aptos" w:hAnsi="Aptos"/>
              </w:rPr>
              <w:t>LPD 6</w:t>
            </w:r>
            <w:r>
              <w:rPr>
                <w:rFonts w:ascii="Aptos" w:hAnsi="Aptos"/>
              </w:rPr>
              <w:t xml:space="preserve"> </w:t>
            </w:r>
            <w:r w:rsidRPr="00F014EF">
              <w:rPr>
                <w:rFonts w:ascii="Aptos" w:hAnsi="Aptos"/>
              </w:rPr>
              <w:t>De leerlingen ontwerpen een oplossing voor een probleem of een uitdaging bij onthaal- en verkoopactiviteiten door wetenschappen, technologie of wiskunde geïntegreerd aan te wenden.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2A7D89A0" w14:textId="73B3F893" w:rsidR="00B20FE1" w:rsidRPr="00B901A6" w:rsidRDefault="00B20FE1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/>
              </w:rPr>
            </w:pPr>
          </w:p>
        </w:tc>
      </w:tr>
      <w:tr w:rsidR="00A46C1A" w:rsidRPr="00B901A6" w14:paraId="482A56EB" w14:textId="77777777" w:rsidTr="00A177FF">
        <w:trPr>
          <w:trHeight w:val="511"/>
        </w:trPr>
        <w:tc>
          <w:tcPr>
            <w:tcW w:w="15007" w:type="dxa"/>
            <w:gridSpan w:val="4"/>
            <w:shd w:val="clear" w:color="auto" w:fill="7F7F7F" w:themeFill="text1" w:themeFillTint="80"/>
          </w:tcPr>
          <w:p w14:paraId="0007D95C" w14:textId="60B6ECCF" w:rsidR="00A46C1A" w:rsidRPr="00A46C1A" w:rsidRDefault="00A46C1A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/>
                <w:b/>
                <w:bCs/>
              </w:rPr>
            </w:pPr>
            <w:r w:rsidRPr="00A46C1A">
              <w:rPr>
                <w:rFonts w:ascii="Aptos" w:hAnsi="Aptos"/>
                <w:b/>
                <w:bCs/>
                <w:color w:val="FFFFFF" w:themeColor="background1"/>
              </w:rPr>
              <w:t>Realisatie van keuzedoelen</w:t>
            </w:r>
          </w:p>
        </w:tc>
      </w:tr>
      <w:tr w:rsidR="005828D8" w:rsidRPr="00B901A6" w14:paraId="07F47A8A" w14:textId="77777777" w:rsidTr="00A177FF">
        <w:trPr>
          <w:gridAfter w:val="1"/>
          <w:wAfter w:w="12" w:type="dxa"/>
          <w:trHeight w:val="1953"/>
        </w:trPr>
        <w:tc>
          <w:tcPr>
            <w:tcW w:w="4398" w:type="dxa"/>
            <w:shd w:val="clear" w:color="auto" w:fill="FFFFFF" w:themeFill="background1"/>
          </w:tcPr>
          <w:p w14:paraId="2C830CE2" w14:textId="305084BD" w:rsidR="005828D8" w:rsidRPr="00E962B4" w:rsidRDefault="00F014EF" w:rsidP="00DF0BE0">
            <w:pPr>
              <w:spacing w:line="240" w:lineRule="auto"/>
              <w:rPr>
                <w:rFonts w:ascii="Aptos" w:hAnsi="Aptos"/>
              </w:rPr>
            </w:pPr>
            <w:r w:rsidRPr="00611CE4">
              <w:rPr>
                <w:rFonts w:ascii="Aptos" w:hAnsi="Aptos"/>
                <w:color w:val="808080" w:themeColor="background1" w:themeShade="80"/>
              </w:rPr>
              <w:t>LPD K1</w:t>
            </w:r>
            <w:r w:rsidRPr="00611CE4">
              <w:rPr>
                <w:rFonts w:ascii="Aptos" w:hAnsi="Aptos"/>
                <w:color w:val="808080" w:themeColor="background1" w:themeShade="80"/>
              </w:rPr>
              <w:tab/>
              <w:t>De leerlingen stellen met een rekenblad een verkoopfactuur op met inbegrip van btw, kortingen en kosten.</w:t>
            </w:r>
          </w:p>
        </w:tc>
        <w:tc>
          <w:tcPr>
            <w:tcW w:w="4534" w:type="dxa"/>
            <w:shd w:val="clear" w:color="auto" w:fill="FFFFFF" w:themeFill="background1"/>
          </w:tcPr>
          <w:p w14:paraId="3A9213A4" w14:textId="255DE509" w:rsidR="005828D8" w:rsidRPr="005828D8" w:rsidRDefault="00611CE4" w:rsidP="005828D8">
            <w:pPr>
              <w:spacing w:line="240" w:lineRule="auto"/>
              <w:rPr>
                <w:rFonts w:ascii="Aptos" w:hAnsi="Aptos"/>
                <w:color w:val="808080" w:themeColor="background1" w:themeShade="80"/>
              </w:rPr>
            </w:pPr>
            <w:r w:rsidRPr="00852A72">
              <w:rPr>
                <w:rFonts w:ascii="Aptos" w:hAnsi="Aptos"/>
              </w:rPr>
              <w:t>LPD 44</w:t>
            </w:r>
            <w:r w:rsidRPr="00852A72">
              <w:rPr>
                <w:rFonts w:ascii="Aptos" w:hAnsi="Aptos"/>
              </w:rPr>
              <w:tab/>
              <w:t>De leerlingen stellen verkoopdocumenten met behulp van software op.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110856BE" w14:textId="77777777" w:rsidR="005828D8" w:rsidRPr="00B901A6" w:rsidRDefault="005828D8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/>
              </w:rPr>
            </w:pPr>
          </w:p>
        </w:tc>
      </w:tr>
      <w:tr w:rsidR="00F014EF" w:rsidRPr="00B901A6" w14:paraId="1B1236EE" w14:textId="77777777" w:rsidTr="00852A72">
        <w:trPr>
          <w:gridAfter w:val="1"/>
          <w:wAfter w:w="12" w:type="dxa"/>
          <w:trHeight w:val="1360"/>
        </w:trPr>
        <w:tc>
          <w:tcPr>
            <w:tcW w:w="4398" w:type="dxa"/>
            <w:shd w:val="clear" w:color="auto" w:fill="FFFFFF" w:themeFill="background1"/>
          </w:tcPr>
          <w:p w14:paraId="632D74C6" w14:textId="15E502BE" w:rsidR="00F014EF" w:rsidRPr="00F014EF" w:rsidRDefault="00611CE4" w:rsidP="00DF0BE0">
            <w:pPr>
              <w:spacing w:line="240" w:lineRule="auto"/>
              <w:rPr>
                <w:rFonts w:ascii="Aptos" w:hAnsi="Aptos"/>
              </w:rPr>
            </w:pPr>
            <w:r w:rsidRPr="00611CE4">
              <w:rPr>
                <w:rFonts w:ascii="Aptos" w:hAnsi="Aptos"/>
                <w:color w:val="808080" w:themeColor="background1" w:themeShade="80"/>
              </w:rPr>
              <w:lastRenderedPageBreak/>
              <w:t>LPD K2</w:t>
            </w:r>
            <w:r w:rsidRPr="00611CE4">
              <w:rPr>
                <w:rFonts w:ascii="Aptos" w:hAnsi="Aptos"/>
                <w:color w:val="808080" w:themeColor="background1" w:themeShade="80"/>
              </w:rPr>
              <w:tab/>
              <w:t>De leerlingen lichten het verband tussen winkelindeling, routing en winkelbeleving toe op basis van het grondplan van een winkel.</w:t>
            </w:r>
          </w:p>
        </w:tc>
        <w:tc>
          <w:tcPr>
            <w:tcW w:w="4534" w:type="dxa"/>
            <w:shd w:val="clear" w:color="auto" w:fill="FFFFFF" w:themeFill="background1"/>
          </w:tcPr>
          <w:p w14:paraId="61E5AB91" w14:textId="75E937CF" w:rsidR="00F014EF" w:rsidRPr="005828D8" w:rsidRDefault="00611CE4" w:rsidP="005828D8">
            <w:pPr>
              <w:spacing w:line="240" w:lineRule="auto"/>
              <w:rPr>
                <w:rFonts w:ascii="Aptos" w:hAnsi="Aptos"/>
                <w:color w:val="808080" w:themeColor="background1" w:themeShade="80"/>
              </w:rPr>
            </w:pPr>
            <w:r w:rsidRPr="00852A72">
              <w:rPr>
                <w:rFonts w:ascii="Aptos" w:hAnsi="Aptos"/>
              </w:rPr>
              <w:t xml:space="preserve">LPD </w:t>
            </w:r>
            <w:r w:rsidR="00852A72" w:rsidRPr="00852A72">
              <w:rPr>
                <w:rFonts w:ascii="Aptos" w:hAnsi="Aptos"/>
              </w:rPr>
              <w:t>34 +</w:t>
            </w:r>
            <w:r w:rsidRPr="00852A72">
              <w:rPr>
                <w:rFonts w:ascii="Aptos" w:hAnsi="Aptos"/>
              </w:rPr>
              <w:t xml:space="preserve"> </w:t>
            </w:r>
            <w:r w:rsidRPr="00852A72">
              <w:rPr>
                <w:rFonts w:ascii="Aptos" w:hAnsi="Aptos"/>
              </w:rPr>
              <w:t>De leerlingen analyseren aspecten van winkelinterieur en -exterieur aan de hand van concrete voorbeelden.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42F3B922" w14:textId="77777777" w:rsidR="00F014EF" w:rsidRPr="00B901A6" w:rsidRDefault="00F014EF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/>
              </w:rPr>
            </w:pPr>
          </w:p>
        </w:tc>
      </w:tr>
      <w:bookmarkEnd w:id="0"/>
    </w:tbl>
    <w:p w14:paraId="0303A181" w14:textId="77777777" w:rsidR="004644AC" w:rsidRDefault="004644AC" w:rsidP="00B901A6">
      <w:pPr>
        <w:pStyle w:val="VVKSOTekst"/>
        <w:spacing w:after="120"/>
      </w:pPr>
    </w:p>
    <w:sectPr w:rsidR="004644AC" w:rsidSect="005C6A9B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0AC0" w14:textId="77777777" w:rsidR="00F3771B" w:rsidRDefault="00F3771B" w:rsidP="008D75AE">
      <w:pPr>
        <w:spacing w:line="240" w:lineRule="auto"/>
      </w:pPr>
      <w:r>
        <w:separator/>
      </w:r>
    </w:p>
  </w:endnote>
  <w:endnote w:type="continuationSeparator" w:id="0">
    <w:p w14:paraId="1892D472" w14:textId="77777777" w:rsidR="00F3771B" w:rsidRDefault="00F3771B" w:rsidP="008D7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845406"/>
      <w:docPartObj>
        <w:docPartGallery w:val="Page Numbers (Bottom of Page)"/>
        <w:docPartUnique/>
      </w:docPartObj>
    </w:sdtPr>
    <w:sdtEndPr/>
    <w:sdtContent>
      <w:p w14:paraId="798DD2CA" w14:textId="53264821" w:rsidR="008D75AE" w:rsidRDefault="008D75A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73186" w14:textId="77777777" w:rsidR="008D75AE" w:rsidRDefault="008D75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8F4D" w14:textId="77777777" w:rsidR="00F3771B" w:rsidRDefault="00F3771B" w:rsidP="008D75AE">
      <w:pPr>
        <w:spacing w:line="240" w:lineRule="auto"/>
      </w:pPr>
      <w:r>
        <w:separator/>
      </w:r>
    </w:p>
  </w:footnote>
  <w:footnote w:type="continuationSeparator" w:id="0">
    <w:p w14:paraId="4672A5E9" w14:textId="77777777" w:rsidR="00F3771B" w:rsidRDefault="00F3771B" w:rsidP="008D7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7E71" w14:textId="77777777" w:rsidR="008D75AE" w:rsidRPr="008D75AE" w:rsidRDefault="008D75AE" w:rsidP="008D75AE">
    <w:pPr>
      <w:rPr>
        <w:b/>
        <w:bCs/>
        <w:color w:val="AE2081"/>
        <w:sz w:val="28"/>
        <w:szCs w:val="28"/>
      </w:rPr>
    </w:pPr>
    <w:r w:rsidRPr="008D75AE">
      <w:rPr>
        <w:b/>
        <w:bCs/>
        <w:color w:val="AE2081"/>
        <w:sz w:val="28"/>
        <w:szCs w:val="28"/>
      </w:rPr>
      <w:t>Katholiek Onderwijs Vlaanderen</w:t>
    </w:r>
  </w:p>
  <w:p w14:paraId="2A044922" w14:textId="38A8388C" w:rsidR="008D75AE" w:rsidRDefault="008D75AE">
    <w:pPr>
      <w:pStyle w:val="Koptekst"/>
    </w:pPr>
  </w:p>
  <w:p w14:paraId="2C347137" w14:textId="77777777" w:rsidR="008D75AE" w:rsidRDefault="008D75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23B"/>
    <w:multiLevelType w:val="hybridMultilevel"/>
    <w:tmpl w:val="AE7C65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8DABA">
      <w:numFmt w:val="bullet"/>
      <w:lvlText w:val="•"/>
      <w:lvlJc w:val="left"/>
      <w:pPr>
        <w:ind w:left="1790" w:hanging="710"/>
      </w:pPr>
      <w:rPr>
        <w:rFonts w:ascii="Aptos" w:eastAsia="Times New Roman" w:hAnsi="Aptos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6A44"/>
    <w:multiLevelType w:val="hybridMultilevel"/>
    <w:tmpl w:val="27703B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3CD4"/>
    <w:multiLevelType w:val="hybridMultilevel"/>
    <w:tmpl w:val="94D2B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41A1F"/>
    <w:multiLevelType w:val="hybridMultilevel"/>
    <w:tmpl w:val="7A6E37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E4F55"/>
    <w:multiLevelType w:val="hybridMultilevel"/>
    <w:tmpl w:val="9D1A79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50C0"/>
    <w:multiLevelType w:val="multilevel"/>
    <w:tmpl w:val="FD925814"/>
    <w:lvl w:ilvl="0">
      <w:start w:val="1"/>
      <w:numFmt w:val="none"/>
      <w:pStyle w:val="WenkDuiding"/>
      <w:lvlText w:val="Duiding:"/>
      <w:lvlJc w:val="right"/>
      <w:pPr>
        <w:tabs>
          <w:tab w:val="num" w:pos="2268"/>
        </w:tabs>
        <w:ind w:left="2268" w:hanging="170"/>
      </w:pPr>
      <w:rPr>
        <w:rFonts w:ascii="Trebuchet MS" w:hAnsi="Trebuchet MS" w:hint="default"/>
        <w:b w:val="0"/>
        <w:i w:val="0"/>
        <w:color w:val="002060"/>
        <w:sz w:val="18"/>
        <w:u w:val="single" w:color="002060"/>
      </w:rPr>
    </w:lvl>
    <w:lvl w:ilvl="1">
      <w:start w:val="1"/>
      <w:numFmt w:val="lowerLetter"/>
      <w:lvlText w:val="%2."/>
      <w:lvlJc w:val="left"/>
      <w:pPr>
        <w:ind w:left="29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54" w:hanging="180"/>
      </w:pPr>
      <w:rPr>
        <w:rFonts w:hint="default"/>
      </w:rPr>
    </w:lvl>
  </w:abstractNum>
  <w:abstractNum w:abstractNumId="6" w15:restartNumberingAfterBreak="0">
    <w:nsid w:val="37F44FE0"/>
    <w:multiLevelType w:val="hybridMultilevel"/>
    <w:tmpl w:val="36082E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C1F68"/>
    <w:multiLevelType w:val="multilevel"/>
    <w:tmpl w:val="6E588886"/>
    <w:lvl w:ilvl="0">
      <w:start w:val="1"/>
      <w:numFmt w:val="none"/>
      <w:pStyle w:val="Wenk"/>
      <w:lvlText w:val="Wenk:"/>
      <w:lvlJc w:val="right"/>
      <w:pPr>
        <w:tabs>
          <w:tab w:val="num" w:pos="2268"/>
        </w:tabs>
        <w:ind w:left="2268" w:hanging="170"/>
      </w:pPr>
      <w:rPr>
        <w:rFonts w:ascii="Trebuchet MS" w:hAnsi="Trebuchet MS" w:hint="default"/>
        <w:b w:val="0"/>
        <w:i w:val="0"/>
        <w:color w:val="002060"/>
        <w:sz w:val="18"/>
        <w:u w:val="single" w:color="002060"/>
      </w:rPr>
    </w:lvl>
    <w:lvl w:ilvl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8" w15:restartNumberingAfterBreak="0">
    <w:nsid w:val="501C0DB4"/>
    <w:multiLevelType w:val="multilevel"/>
    <w:tmpl w:val="FA204BFA"/>
    <w:lvl w:ilvl="0">
      <w:start w:val="1"/>
      <w:numFmt w:val="decimal"/>
      <w:pStyle w:val="VVKSOKop1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VVKSOKop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VVKSOKop3"/>
      <w:lvlText w:val="%1.%2.%3"/>
      <w:lvlJc w:val="left"/>
      <w:pPr>
        <w:tabs>
          <w:tab w:val="num" w:pos="3687"/>
        </w:tabs>
        <w:ind w:left="3687" w:hanging="851"/>
      </w:pPr>
      <w:rPr>
        <w:rFonts w:cs="Times New Roman" w:hint="default"/>
      </w:rPr>
    </w:lvl>
    <w:lvl w:ilvl="3">
      <w:start w:val="1"/>
      <w:numFmt w:val="decimal"/>
      <w:pStyle w:val="VVKSOKop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Restart w:val="0"/>
      <w:pStyle w:val="VVKSOKop2ZonderTitel"/>
      <w:lvlText w:val="%1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decimal"/>
      <w:pStyle w:val="VVKSOKop3ZonderTitel"/>
      <w:lvlText w:val="%1.%2.%6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5A4E3B07"/>
    <w:multiLevelType w:val="hybridMultilevel"/>
    <w:tmpl w:val="7244F5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74F4A"/>
    <w:multiLevelType w:val="hybridMultilevel"/>
    <w:tmpl w:val="357C48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56ED7"/>
    <w:multiLevelType w:val="hybridMultilevel"/>
    <w:tmpl w:val="E550E5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B783B"/>
    <w:multiLevelType w:val="hybridMultilevel"/>
    <w:tmpl w:val="9E5007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00862"/>
    <w:multiLevelType w:val="multilevel"/>
    <w:tmpl w:val="193C7D90"/>
    <w:lvl w:ilvl="0">
      <w:start w:val="1"/>
      <w:numFmt w:val="none"/>
      <w:pStyle w:val="Wenkextra"/>
      <w:lvlText w:val="Extra:"/>
      <w:lvlJc w:val="right"/>
      <w:pPr>
        <w:tabs>
          <w:tab w:val="num" w:pos="2268"/>
        </w:tabs>
        <w:ind w:left="2268" w:hanging="170"/>
      </w:pPr>
      <w:rPr>
        <w:rFonts w:ascii="Trebuchet MS" w:hAnsi="Trebuchet MS" w:hint="default"/>
        <w:b w:val="0"/>
        <w:i w:val="0"/>
        <w:color w:val="002060"/>
        <w:sz w:val="18"/>
        <w:u w:val="single" w:color="002060"/>
      </w:rPr>
    </w:lvl>
    <w:lvl w:ilvl="1">
      <w:start w:val="1"/>
      <w:numFmt w:val="lowerLetter"/>
      <w:lvlText w:val="%2."/>
      <w:lvlJc w:val="left"/>
      <w:pPr>
        <w:ind w:left="29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63" w:hanging="180"/>
      </w:pPr>
      <w:rPr>
        <w:rFonts w:hint="default"/>
      </w:rPr>
    </w:lvl>
  </w:abstractNum>
  <w:abstractNum w:abstractNumId="14" w15:restartNumberingAfterBreak="0">
    <w:nsid w:val="787211E0"/>
    <w:multiLevelType w:val="hybridMultilevel"/>
    <w:tmpl w:val="0596B1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12222"/>
    <w:multiLevelType w:val="hybridMultilevel"/>
    <w:tmpl w:val="529ED46C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C48382C"/>
    <w:multiLevelType w:val="hybridMultilevel"/>
    <w:tmpl w:val="6472C1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15967">
    <w:abstractNumId w:val="8"/>
  </w:num>
  <w:num w:numId="2" w16cid:durableId="1562788303">
    <w:abstractNumId w:val="7"/>
  </w:num>
  <w:num w:numId="3" w16cid:durableId="1797868053">
    <w:abstractNumId w:val="13"/>
  </w:num>
  <w:num w:numId="4" w16cid:durableId="1093284759">
    <w:abstractNumId w:val="5"/>
  </w:num>
  <w:num w:numId="5" w16cid:durableId="606084646">
    <w:abstractNumId w:val="4"/>
  </w:num>
  <w:num w:numId="6" w16cid:durableId="1623150971">
    <w:abstractNumId w:val="2"/>
  </w:num>
  <w:num w:numId="7" w16cid:durableId="546338043">
    <w:abstractNumId w:val="0"/>
  </w:num>
  <w:num w:numId="8" w16cid:durableId="1962952954">
    <w:abstractNumId w:val="9"/>
  </w:num>
  <w:num w:numId="9" w16cid:durableId="331371476">
    <w:abstractNumId w:val="6"/>
  </w:num>
  <w:num w:numId="10" w16cid:durableId="100682749">
    <w:abstractNumId w:val="15"/>
  </w:num>
  <w:num w:numId="11" w16cid:durableId="540165051">
    <w:abstractNumId w:val="3"/>
  </w:num>
  <w:num w:numId="12" w16cid:durableId="1325939858">
    <w:abstractNumId w:val="16"/>
  </w:num>
  <w:num w:numId="13" w16cid:durableId="1381707020">
    <w:abstractNumId w:val="11"/>
  </w:num>
  <w:num w:numId="14" w16cid:durableId="906721373">
    <w:abstractNumId w:val="12"/>
  </w:num>
  <w:num w:numId="15" w16cid:durableId="1643459690">
    <w:abstractNumId w:val="14"/>
  </w:num>
  <w:num w:numId="16" w16cid:durableId="1762722345">
    <w:abstractNumId w:val="1"/>
  </w:num>
  <w:num w:numId="17" w16cid:durableId="1983729544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AC"/>
    <w:rsid w:val="00007334"/>
    <w:rsid w:val="0001673C"/>
    <w:rsid w:val="0002202C"/>
    <w:rsid w:val="00042E6C"/>
    <w:rsid w:val="00104C0B"/>
    <w:rsid w:val="0011390E"/>
    <w:rsid w:val="00116BA1"/>
    <w:rsid w:val="00134742"/>
    <w:rsid w:val="0014737B"/>
    <w:rsid w:val="001755B3"/>
    <w:rsid w:val="001C3369"/>
    <w:rsid w:val="001E1EB8"/>
    <w:rsid w:val="001F3DDC"/>
    <w:rsid w:val="00235441"/>
    <w:rsid w:val="00235FB9"/>
    <w:rsid w:val="00270152"/>
    <w:rsid w:val="00270D24"/>
    <w:rsid w:val="00295E09"/>
    <w:rsid w:val="002B1878"/>
    <w:rsid w:val="002C1435"/>
    <w:rsid w:val="002D0993"/>
    <w:rsid w:val="00300B89"/>
    <w:rsid w:val="00315418"/>
    <w:rsid w:val="003217C8"/>
    <w:rsid w:val="00323D6C"/>
    <w:rsid w:val="00325913"/>
    <w:rsid w:val="00366E48"/>
    <w:rsid w:val="00382225"/>
    <w:rsid w:val="00392B35"/>
    <w:rsid w:val="003F732A"/>
    <w:rsid w:val="0042503D"/>
    <w:rsid w:val="00430BF7"/>
    <w:rsid w:val="004644AC"/>
    <w:rsid w:val="0048179A"/>
    <w:rsid w:val="00487C3F"/>
    <w:rsid w:val="004A6C95"/>
    <w:rsid w:val="004A71BC"/>
    <w:rsid w:val="004C29FB"/>
    <w:rsid w:val="004F39F7"/>
    <w:rsid w:val="00505E2F"/>
    <w:rsid w:val="00515F2E"/>
    <w:rsid w:val="00526C17"/>
    <w:rsid w:val="005828D8"/>
    <w:rsid w:val="00592BA6"/>
    <w:rsid w:val="005C1BB3"/>
    <w:rsid w:val="005C6A9B"/>
    <w:rsid w:val="005F452F"/>
    <w:rsid w:val="00611CE4"/>
    <w:rsid w:val="0065312B"/>
    <w:rsid w:val="00662110"/>
    <w:rsid w:val="00675326"/>
    <w:rsid w:val="006A17D3"/>
    <w:rsid w:val="006B7B47"/>
    <w:rsid w:val="006E58F1"/>
    <w:rsid w:val="00706B37"/>
    <w:rsid w:val="00712EC2"/>
    <w:rsid w:val="00722110"/>
    <w:rsid w:val="00771DC1"/>
    <w:rsid w:val="00786C82"/>
    <w:rsid w:val="007963BE"/>
    <w:rsid w:val="007E363D"/>
    <w:rsid w:val="007E41B2"/>
    <w:rsid w:val="007E4C92"/>
    <w:rsid w:val="007F308A"/>
    <w:rsid w:val="00852A72"/>
    <w:rsid w:val="00860598"/>
    <w:rsid w:val="00864D70"/>
    <w:rsid w:val="00873062"/>
    <w:rsid w:val="008A709E"/>
    <w:rsid w:val="008C27A3"/>
    <w:rsid w:val="008D75AE"/>
    <w:rsid w:val="00904C23"/>
    <w:rsid w:val="009065FA"/>
    <w:rsid w:val="00924BEC"/>
    <w:rsid w:val="00947D78"/>
    <w:rsid w:val="009A7DC0"/>
    <w:rsid w:val="009C44FD"/>
    <w:rsid w:val="009C75A2"/>
    <w:rsid w:val="009F1F28"/>
    <w:rsid w:val="00A177FF"/>
    <w:rsid w:val="00A22E59"/>
    <w:rsid w:val="00A46C1A"/>
    <w:rsid w:val="00A86063"/>
    <w:rsid w:val="00B20FE1"/>
    <w:rsid w:val="00B220FC"/>
    <w:rsid w:val="00B4765F"/>
    <w:rsid w:val="00B632EB"/>
    <w:rsid w:val="00B875C9"/>
    <w:rsid w:val="00B901A6"/>
    <w:rsid w:val="00B95FF1"/>
    <w:rsid w:val="00C900D5"/>
    <w:rsid w:val="00C95356"/>
    <w:rsid w:val="00C96F68"/>
    <w:rsid w:val="00CA6F04"/>
    <w:rsid w:val="00CC31BC"/>
    <w:rsid w:val="00D3385D"/>
    <w:rsid w:val="00DD0CA3"/>
    <w:rsid w:val="00DE3035"/>
    <w:rsid w:val="00DF5733"/>
    <w:rsid w:val="00DF7367"/>
    <w:rsid w:val="00E351CD"/>
    <w:rsid w:val="00E4710D"/>
    <w:rsid w:val="00E5321D"/>
    <w:rsid w:val="00E962B4"/>
    <w:rsid w:val="00EB2075"/>
    <w:rsid w:val="00F014EF"/>
    <w:rsid w:val="00F17863"/>
    <w:rsid w:val="00F347B2"/>
    <w:rsid w:val="00F3771B"/>
    <w:rsid w:val="00F62879"/>
    <w:rsid w:val="00F83292"/>
    <w:rsid w:val="00F837E5"/>
    <w:rsid w:val="00F92C04"/>
    <w:rsid w:val="00F95077"/>
    <w:rsid w:val="00FA614A"/>
    <w:rsid w:val="00FB2A5B"/>
    <w:rsid w:val="00FE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0ECD"/>
  <w15:chartTrackingRefBased/>
  <w15:docId w15:val="{85962EA5-F93A-4BC3-A06E-0D362D3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4AC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6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4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4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44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44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44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44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4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4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44A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44A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44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44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44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44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44AC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4644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44A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4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44A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44AC"/>
    <w:rPr>
      <w:b/>
      <w:bCs/>
      <w:smallCaps/>
      <w:color w:val="2F5496" w:themeColor="accent1" w:themeShade="BF"/>
      <w:spacing w:val="5"/>
    </w:rPr>
  </w:style>
  <w:style w:type="character" w:customStyle="1" w:styleId="VVKSOTekstChar">
    <w:name w:val="VVKSOTekst Char"/>
    <w:link w:val="VVKSOTekst"/>
    <w:uiPriority w:val="99"/>
    <w:locked/>
    <w:rsid w:val="004644AC"/>
    <w:rPr>
      <w:rFonts w:ascii="Arial" w:hAnsi="Arial"/>
      <w:lang w:val="nl-NL" w:eastAsia="nl-NL"/>
    </w:rPr>
  </w:style>
  <w:style w:type="paragraph" w:customStyle="1" w:styleId="VVKSOTekst">
    <w:name w:val="VVKSOTekst"/>
    <w:link w:val="VVKSOTekstChar"/>
    <w:uiPriority w:val="99"/>
    <w:rsid w:val="004644AC"/>
    <w:pPr>
      <w:spacing w:after="240" w:line="240" w:lineRule="atLeast"/>
      <w:jc w:val="both"/>
    </w:pPr>
    <w:rPr>
      <w:rFonts w:ascii="Arial" w:hAnsi="Arial"/>
      <w:lang w:val="nl-NL" w:eastAsia="nl-NL"/>
    </w:rPr>
  </w:style>
  <w:style w:type="paragraph" w:customStyle="1" w:styleId="VVKSOKop1">
    <w:name w:val="VVKSOKop1"/>
    <w:next w:val="VVKSOTekst"/>
    <w:uiPriority w:val="99"/>
    <w:rsid w:val="004644AC"/>
    <w:pPr>
      <w:keepNext/>
      <w:pageBreakBefore/>
      <w:numPr>
        <w:numId w:val="1"/>
      </w:numPr>
      <w:tabs>
        <w:tab w:val="right" w:pos="7088"/>
        <w:tab w:val="right" w:pos="8222"/>
        <w:tab w:val="right" w:pos="9356"/>
      </w:tabs>
      <w:spacing w:before="320" w:after="320" w:line="320" w:lineRule="atLeast"/>
    </w:pPr>
    <w:rPr>
      <w:rFonts w:ascii="Arial" w:eastAsia="Times New Roman" w:hAnsi="Arial" w:cs="Times New Roman"/>
      <w:b/>
      <w:kern w:val="0"/>
      <w:sz w:val="28"/>
      <w:szCs w:val="20"/>
      <w:lang w:val="nl-NL" w:eastAsia="nl-NL"/>
      <w14:ligatures w14:val="none"/>
    </w:rPr>
  </w:style>
  <w:style w:type="paragraph" w:customStyle="1" w:styleId="VVKSOKop2">
    <w:name w:val="VVKSOKop2"/>
    <w:next w:val="VVKSOTekst"/>
    <w:uiPriority w:val="99"/>
    <w:rsid w:val="004644AC"/>
    <w:pPr>
      <w:keepNext/>
      <w:numPr>
        <w:ilvl w:val="1"/>
        <w:numId w:val="1"/>
      </w:numPr>
      <w:tabs>
        <w:tab w:val="right" w:pos="7088"/>
        <w:tab w:val="right" w:pos="8222"/>
        <w:tab w:val="right" w:pos="9356"/>
      </w:tabs>
      <w:spacing w:before="480" w:after="440" w:line="280" w:lineRule="atLeast"/>
    </w:pPr>
    <w:rPr>
      <w:rFonts w:ascii="Arial" w:eastAsia="Times New Roman" w:hAnsi="Arial" w:cs="Times New Roman"/>
      <w:b/>
      <w:kern w:val="0"/>
      <w:sz w:val="24"/>
      <w:szCs w:val="20"/>
      <w:lang w:val="nl-NL" w:eastAsia="nl-NL"/>
      <w14:ligatures w14:val="none"/>
    </w:rPr>
  </w:style>
  <w:style w:type="paragraph" w:customStyle="1" w:styleId="VVKSOKop3">
    <w:name w:val="VVKSOKop3"/>
    <w:next w:val="VVKSOTekst"/>
    <w:uiPriority w:val="99"/>
    <w:rsid w:val="004644AC"/>
    <w:pPr>
      <w:keepNext/>
      <w:numPr>
        <w:ilvl w:val="2"/>
        <w:numId w:val="1"/>
      </w:numPr>
      <w:spacing w:before="480" w:after="280" w:line="240" w:lineRule="atLeast"/>
    </w:pPr>
    <w:rPr>
      <w:rFonts w:ascii="Arial" w:eastAsia="Times New Roman" w:hAnsi="Arial" w:cs="Times New Roman"/>
      <w:b/>
      <w:i/>
      <w:kern w:val="0"/>
      <w:sz w:val="24"/>
      <w:lang w:val="nl-NL" w:eastAsia="nl-NL"/>
      <w14:ligatures w14:val="none"/>
    </w:rPr>
  </w:style>
  <w:style w:type="paragraph" w:customStyle="1" w:styleId="VVKSOKop4">
    <w:name w:val="VVKSOKop4"/>
    <w:next w:val="VVKSOTekst"/>
    <w:uiPriority w:val="99"/>
    <w:rsid w:val="004644AC"/>
    <w:pPr>
      <w:keepNext/>
      <w:numPr>
        <w:ilvl w:val="3"/>
        <w:numId w:val="1"/>
      </w:numPr>
      <w:spacing w:before="480" w:after="240" w:line="240" w:lineRule="atLeast"/>
    </w:pPr>
    <w:rPr>
      <w:rFonts w:ascii="Arial" w:eastAsia="Times New Roman" w:hAnsi="Arial" w:cs="Times New Roman"/>
      <w:b/>
      <w:kern w:val="0"/>
      <w:sz w:val="20"/>
      <w:lang w:val="nl-NL" w:eastAsia="nl-NL"/>
      <w14:ligatures w14:val="none"/>
    </w:rPr>
  </w:style>
  <w:style w:type="paragraph" w:customStyle="1" w:styleId="VVKSOOpsomming1">
    <w:name w:val="VVKSOOpsomming1"/>
    <w:link w:val="VVKSOOpsomming1Char"/>
    <w:uiPriority w:val="99"/>
    <w:rsid w:val="004644AC"/>
    <w:pPr>
      <w:spacing w:after="120" w:line="240" w:lineRule="atLeast"/>
      <w:jc w:val="both"/>
    </w:pPr>
    <w:rPr>
      <w:rFonts w:ascii="Arial" w:eastAsia="Times New Roman" w:hAnsi="Arial" w:cs="Times New Roman"/>
      <w:kern w:val="0"/>
      <w:lang w:val="nl-NL" w:eastAsia="nl-NL"/>
      <w14:ligatures w14:val="none"/>
    </w:rPr>
  </w:style>
  <w:style w:type="paragraph" w:customStyle="1" w:styleId="VVKSOKop3ZonderTitel">
    <w:name w:val="VVKSOKop3ZonderTitel"/>
    <w:uiPriority w:val="99"/>
    <w:rsid w:val="004644AC"/>
    <w:pPr>
      <w:numPr>
        <w:ilvl w:val="5"/>
        <w:numId w:val="1"/>
      </w:numPr>
      <w:spacing w:after="240" w:line="240" w:lineRule="atLeast"/>
      <w:jc w:val="both"/>
    </w:pPr>
    <w:rPr>
      <w:rFonts w:ascii="Arial" w:eastAsia="Times New Roman" w:hAnsi="Arial" w:cs="Times New Roman"/>
      <w:kern w:val="0"/>
      <w:sz w:val="20"/>
      <w:szCs w:val="20"/>
      <w:lang w:val="nl-NL" w:eastAsia="nl-NL"/>
      <w14:ligatures w14:val="none"/>
    </w:rPr>
  </w:style>
  <w:style w:type="paragraph" w:customStyle="1" w:styleId="VVKSOKop2ZonderTitel">
    <w:name w:val="VVKSOKop2ZonderTitel"/>
    <w:basedOn w:val="Standaard"/>
    <w:uiPriority w:val="99"/>
    <w:rsid w:val="004644AC"/>
    <w:pPr>
      <w:numPr>
        <w:ilvl w:val="4"/>
        <w:numId w:val="1"/>
      </w:numPr>
      <w:spacing w:line="240" w:lineRule="atLeast"/>
    </w:pPr>
  </w:style>
  <w:style w:type="character" w:customStyle="1" w:styleId="VVKSOOpsomming1Char">
    <w:name w:val="VVKSOOpsomming1 Char"/>
    <w:link w:val="VVKSOOpsomming1"/>
    <w:uiPriority w:val="99"/>
    <w:locked/>
    <w:rsid w:val="004644AC"/>
    <w:rPr>
      <w:rFonts w:ascii="Arial" w:eastAsia="Times New Roman" w:hAnsi="Arial" w:cs="Times New Roman"/>
      <w:kern w:val="0"/>
      <w:lang w:val="nl-NL" w:eastAsia="nl-NL"/>
      <w14:ligatures w14:val="none"/>
    </w:rPr>
  </w:style>
  <w:style w:type="character" w:customStyle="1" w:styleId="LijstalineaChar">
    <w:name w:val="Lijstalinea Char"/>
    <w:link w:val="Lijstalinea"/>
    <w:uiPriority w:val="34"/>
    <w:locked/>
    <w:rsid w:val="004644AC"/>
  </w:style>
  <w:style w:type="paragraph" w:customStyle="1" w:styleId="Wenk">
    <w:name w:val="Wenk"/>
    <w:basedOn w:val="Lijstalinea"/>
    <w:qFormat/>
    <w:rsid w:val="00526C17"/>
    <w:pPr>
      <w:widowControl w:val="0"/>
      <w:numPr>
        <w:numId w:val="2"/>
      </w:numPr>
      <w:spacing w:after="120" w:line="259" w:lineRule="auto"/>
      <w:contextualSpacing w:val="0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val="nl-BE" w:eastAsia="en-US"/>
    </w:rPr>
  </w:style>
  <w:style w:type="character" w:customStyle="1" w:styleId="Lexicon">
    <w:name w:val="Lexicon"/>
    <w:basedOn w:val="Standaardalinea-lettertype"/>
    <w:uiPriority w:val="1"/>
    <w:qFormat/>
    <w:rsid w:val="00592BA6"/>
    <w:rPr>
      <w:color w:val="14A436"/>
      <w:u w:val="single"/>
    </w:rPr>
  </w:style>
  <w:style w:type="paragraph" w:customStyle="1" w:styleId="Wenkextra">
    <w:name w:val="Wenk : extra"/>
    <w:basedOn w:val="Standaard"/>
    <w:qFormat/>
    <w:rsid w:val="00F17863"/>
    <w:pPr>
      <w:widowControl w:val="0"/>
      <w:numPr>
        <w:numId w:val="3"/>
      </w:numPr>
      <w:spacing w:after="120" w:line="259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val="nl-BE" w:eastAsia="en-US"/>
    </w:rPr>
  </w:style>
  <w:style w:type="paragraph" w:customStyle="1" w:styleId="WenkDuiding">
    <w:name w:val="Wenk: Duiding"/>
    <w:basedOn w:val="Wenk"/>
    <w:qFormat/>
    <w:rsid w:val="00904C23"/>
    <w:pPr>
      <w:numPr>
        <w:numId w:val="4"/>
      </w:numPr>
    </w:pPr>
  </w:style>
  <w:style w:type="paragraph" w:styleId="Koptekst">
    <w:name w:val="header"/>
    <w:basedOn w:val="Standaard"/>
    <w:link w:val="KoptekstChar"/>
    <w:uiPriority w:val="99"/>
    <w:unhideWhenUsed/>
    <w:rsid w:val="008D75A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75AE"/>
    <w:rPr>
      <w:rFonts w:ascii="Arial" w:eastAsia="Times New Roman" w:hAnsi="Arial" w:cs="Times New Roman"/>
      <w:kern w:val="0"/>
      <w:sz w:val="20"/>
      <w:szCs w:val="24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D75A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75AE"/>
    <w:rPr>
      <w:rFonts w:ascii="Arial" w:eastAsia="Times New Roman" w:hAnsi="Arial" w:cs="Times New Roman"/>
      <w:kern w:val="0"/>
      <w:sz w:val="20"/>
      <w:szCs w:val="24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2a693-abc6-4eee-a1d7-6c4723409270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2B2C918AAA94FB14BE65B6C5EEDC8" ma:contentTypeVersion="15" ma:contentTypeDescription="Create a new document." ma:contentTypeScope="" ma:versionID="50881a94c39a8d1566f3afe6f52cf130">
  <xsd:schema xmlns:xsd="http://www.w3.org/2001/XMLSchema" xmlns:xs="http://www.w3.org/2001/XMLSchema" xmlns:p="http://schemas.microsoft.com/office/2006/metadata/properties" xmlns:ns2="6582a693-abc6-4eee-a1d7-6c4723409270" xmlns:ns3="4ad07ec4-d8fb-4118-9685-cea44edcb58e" xmlns:ns4="9043eea9-c6a2-41bd-a216-33d45f9f09e1" targetNamespace="http://schemas.microsoft.com/office/2006/metadata/properties" ma:root="true" ma:fieldsID="aa48c95250abaff892d2f6c535be34cf" ns2:_="" ns3:_="" ns4:_="">
    <xsd:import namespace="6582a693-abc6-4eee-a1d7-6c4723409270"/>
    <xsd:import namespace="4ad07ec4-d8fb-4118-9685-cea44edcb58e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a693-abc6-4eee-a1d7-6c4723409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7ec4-d8fb-4118-9685-cea44edc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ccee5f-cc28-4bc8-a4e1-4f93c48edb59}" ma:internalName="TaxCatchAll" ma:showField="CatchAllData" ma:web="4ad07ec4-d8fb-4118-9685-cea44edcb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9CC27-7540-4074-B073-E28A28F68C9B}">
  <ds:schemaRefs>
    <ds:schemaRef ds:uri="http://schemas.microsoft.com/office/2006/metadata/properties"/>
    <ds:schemaRef ds:uri="http://schemas.microsoft.com/office/infopath/2007/PartnerControls"/>
    <ds:schemaRef ds:uri="6582a693-abc6-4eee-a1d7-6c4723409270"/>
    <ds:schemaRef ds:uri="9043eea9-c6a2-41bd-a216-33d45f9f09e1"/>
  </ds:schemaRefs>
</ds:datastoreItem>
</file>

<file path=customXml/itemProps2.xml><?xml version="1.0" encoding="utf-8"?>
<ds:datastoreItem xmlns:ds="http://schemas.openxmlformats.org/officeDocument/2006/customXml" ds:itemID="{B0A1E1EB-BD16-42DD-81D0-7AFE0FCA0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6ED4D-5125-4E5E-B1CD-73CFE9E77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2a693-abc6-4eee-a1d7-6c4723409270"/>
    <ds:schemaRef ds:uri="4ad07ec4-d8fb-4118-9685-cea44edcb58e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1290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De Clercq</dc:creator>
  <cp:keywords/>
  <dc:description/>
  <cp:lastModifiedBy>Ilse De Clercq</cp:lastModifiedBy>
  <cp:revision>5</cp:revision>
  <cp:lastPrinted>2026-05-28T11:00:00Z</cp:lastPrinted>
  <dcterms:created xsi:type="dcterms:W3CDTF">2026-06-17T13:51:00Z</dcterms:created>
  <dcterms:modified xsi:type="dcterms:W3CDTF">2026-06-17T13:55:00Z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0x010100F9D2B2C918AAA94FB14BE65B6C5EEDC8</vt:lpwstr>
  </property>
  <property fmtid="{D5CDD505-2E9C-101B-9397-08002B2CF9AE}" pid="3" name="MediaServiceImageTags">
    <vt:lpwstr/>
  </property>
</Properties>
</file>