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E7F5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p w14:paraId="560BAA26" w14:textId="77777777" w:rsidR="00AE57DC" w:rsidRDefault="0071762A" w:rsidP="00F41589">
      <w:pPr>
        <w:spacing w:after="240" w:line="240" w:lineRule="auto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Dienst"/>
          <w:tag w:val="Dienst"/>
          <w:id w:val="-898982075"/>
          <w:placeholder>
            <w:docPart w:val="7A5DB5097C0443D996BE4DEC367F1C30"/>
          </w:placeholder>
          <w:comboBox>
            <w:listItem w:displayText="    " w:value="   "/>
            <w:listItem w:displayText="Dienst Bestuur &amp; organisatie" w:value="Dienst Bestuur &amp; organisatie"/>
            <w:listItem w:displayText="Dienst Curriculum &amp; vorming" w:value="Dienst Curriculum &amp; vorming"/>
            <w:listItem w:displayText="Dienst Lerenden" w:value="Dienst Lerenden"/>
            <w:listItem w:displayText="Dienst Ondersteuning" w:value="Dienst Ondersteuning"/>
            <w:listItem w:displayText="Dienst Personeel" w:value="Dienst Personeel"/>
            <w:listItem w:displayText="Dienst School- &amp; kwaliteitsontwikkeling" w:value="Dienst School- &amp; kwaliteitsontwikkeling"/>
            <w:listItem w:displayText="Stafdienst" w:value="Stafdienst"/>
          </w:comboBox>
        </w:sdtPr>
        <w:sdtEndPr/>
        <w:sdtContent>
          <w:r w:rsidR="00F41589">
            <w:rPr>
              <w:b/>
              <w:sz w:val="24"/>
              <w:szCs w:val="24"/>
            </w:rPr>
            <w:t>Dienst Lerenden</w:t>
          </w:r>
        </w:sdtContent>
      </w:sdt>
    </w:p>
    <w:p w14:paraId="188B4F4B" w14:textId="4F39FFA6" w:rsidR="00F41589" w:rsidRPr="00F41589" w:rsidRDefault="00F41589" w:rsidP="00F41589">
      <w:pPr>
        <w:pStyle w:val="documentnummer"/>
      </w:pPr>
      <w:bookmarkStart w:id="0" w:name="Datum"/>
      <w:bookmarkEnd w:id="0"/>
      <w:r>
        <w:t>TLER_</w:t>
      </w:r>
      <w:r w:rsidR="0071762A">
        <w:t>073</w:t>
      </w:r>
    </w:p>
    <w:p w14:paraId="336DC1C5" w14:textId="583F6630" w:rsidR="00342B58" w:rsidRPr="00424A70" w:rsidRDefault="0071762A" w:rsidP="00531181">
      <w:pPr>
        <w:pStyle w:val="Datumdocument"/>
        <w:spacing w:after="0"/>
        <w:rPr>
          <w:b w:val="0"/>
          <w:bCs/>
        </w:rPr>
      </w:pPr>
      <w:proofErr w:type="spellStart"/>
      <w:r>
        <w:rPr>
          <w:b w:val="0"/>
          <w:bCs/>
        </w:rPr>
        <w:t>jjjj</w:t>
      </w:r>
      <w:r w:rsidR="00F41589">
        <w:rPr>
          <w:b w:val="0"/>
          <w:bCs/>
        </w:rPr>
        <w:t>_</w:t>
      </w:r>
      <w:r>
        <w:rPr>
          <w:b w:val="0"/>
          <w:bCs/>
        </w:rPr>
        <w:t>mm</w:t>
      </w:r>
      <w:r w:rsidR="00F41589">
        <w:rPr>
          <w:b w:val="0"/>
          <w:bCs/>
        </w:rPr>
        <w:t>_</w:t>
      </w:r>
      <w:r>
        <w:rPr>
          <w:b w:val="0"/>
          <w:bCs/>
        </w:rPr>
        <w:t>dd</w:t>
      </w:r>
      <w:proofErr w:type="spellEnd"/>
    </w:p>
    <w:p w14:paraId="14AF6E06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473E9786" wp14:editId="4747C2B3">
            <wp:extent cx="5760000" cy="1397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C8C49" w14:textId="619DBFD4" w:rsidR="00127D92" w:rsidRDefault="0071762A" w:rsidP="00F41589">
      <w:pPr>
        <w:pStyle w:val="Titel"/>
        <w:spacing w:before="480" w:after="480" w:line="240" w:lineRule="auto"/>
        <w:contextualSpacing w:val="0"/>
        <w:rPr>
          <w:bCs/>
          <w:szCs w:val="24"/>
        </w:rPr>
      </w:pPr>
      <w:r w:rsidRPr="0044507C">
        <w:rPr>
          <w:bCs/>
          <w:szCs w:val="24"/>
        </w:rPr>
        <w:t>Basisconcept voor visietekst ‘Geïntegreerd ondersteuningsaanbod GOK’</w:t>
      </w:r>
    </w:p>
    <w:p w14:paraId="35DFACF1" w14:textId="77777777" w:rsidR="0071762A" w:rsidRDefault="0071762A" w:rsidP="0071762A">
      <w:r>
        <w:t xml:space="preserve">Conform het decreet </w:t>
      </w:r>
      <w:proofErr w:type="spellStart"/>
      <w:r>
        <w:t>bao</w:t>
      </w:r>
      <w:proofErr w:type="spellEnd"/>
      <w:r>
        <w:t xml:space="preserve"> willen we “op onze school, via ons</w:t>
      </w:r>
      <w:r w:rsidRPr="009D0B51">
        <w:t xml:space="preserve"> zorg</w:t>
      </w:r>
      <w:r>
        <w:t>-</w:t>
      </w:r>
      <w:r w:rsidRPr="009D0B51">
        <w:t xml:space="preserve"> en</w:t>
      </w:r>
      <w:r>
        <w:t xml:space="preserve"> </w:t>
      </w:r>
      <w:r w:rsidRPr="009D0B51">
        <w:t>gelijke</w:t>
      </w:r>
      <w:r>
        <w:t xml:space="preserve"> </w:t>
      </w:r>
      <w:r w:rsidRPr="009D0B51">
        <w:t>onderwijskansenbeleid</w:t>
      </w:r>
      <w:r>
        <w:t xml:space="preserve">, </w:t>
      </w:r>
      <w:r w:rsidRPr="009D0B51">
        <w:t>werk</w:t>
      </w:r>
      <w:r>
        <w:t>en</w:t>
      </w:r>
      <w:r w:rsidRPr="009D0B51">
        <w:t xml:space="preserve"> aan </w:t>
      </w:r>
      <w:r w:rsidRPr="000B1517">
        <w:rPr>
          <w:b/>
          <w:i/>
          <w:iCs/>
        </w:rPr>
        <w:t>de optimale leer- en ontwikkelingskansen</w:t>
      </w:r>
      <w:r>
        <w:t xml:space="preserve"> van AL onze</w:t>
      </w:r>
      <w:r w:rsidRPr="009D0B51">
        <w:t xml:space="preserve"> leerlingen</w:t>
      </w:r>
      <w:r>
        <w:t>.” (art. 47, punt 5).</w:t>
      </w:r>
    </w:p>
    <w:p w14:paraId="60FA79AF" w14:textId="77777777" w:rsidR="0071762A" w:rsidRPr="00CF0828" w:rsidRDefault="0071762A" w:rsidP="0071762A">
      <w:r w:rsidRPr="00CF0828">
        <w:t>Hoe wij in onze school willen werken aan gelijke</w:t>
      </w:r>
      <w:r>
        <w:t xml:space="preserve"> </w:t>
      </w:r>
      <w:r w:rsidRPr="00CF0828">
        <w:t xml:space="preserve">kansen voor elk kind vinden we terug in ons </w:t>
      </w:r>
      <w:r w:rsidRPr="000B1517">
        <w:rPr>
          <w:b/>
          <w:i/>
          <w:iCs/>
        </w:rPr>
        <w:t>schooleigen opvoedingsproject</w:t>
      </w:r>
      <w:r w:rsidRPr="000B1517">
        <w:rPr>
          <w:i/>
          <w:iCs/>
        </w:rPr>
        <w:t>.</w:t>
      </w:r>
    </w:p>
    <w:p w14:paraId="041B0A24" w14:textId="77777777" w:rsidR="0071762A" w:rsidRPr="00CF0828" w:rsidRDefault="0071762A" w:rsidP="0071762A">
      <w:r w:rsidRPr="00CF0828">
        <w:t>Daar lezen we:</w:t>
      </w:r>
    </w:p>
    <w:p w14:paraId="1C60B935" w14:textId="77777777" w:rsidR="0071762A" w:rsidRPr="00E914F2" w:rsidRDefault="0071762A" w:rsidP="0071762A">
      <w:pPr>
        <w:pStyle w:val="Opsomming1"/>
        <w:rPr>
          <w:b/>
          <w:bCs/>
          <w:i/>
          <w:iCs/>
        </w:rPr>
      </w:pPr>
      <w:r w:rsidRPr="00E914F2">
        <w:rPr>
          <w:b/>
          <w:bCs/>
          <w:i/>
          <w:iCs/>
        </w:rPr>
        <w:t>Noteer hier de visie op brede zorg en de zorg voor kansarmen vanuit het schooleigen opvoedingsproject!</w:t>
      </w:r>
    </w:p>
    <w:p w14:paraId="45ADED96" w14:textId="77777777" w:rsidR="0071762A" w:rsidRPr="00CF0828" w:rsidRDefault="0071762A" w:rsidP="0071762A">
      <w:r w:rsidRPr="00CF0828">
        <w:t xml:space="preserve">Op basis van de </w:t>
      </w:r>
      <w:r w:rsidRPr="000B1517">
        <w:rPr>
          <w:b/>
          <w:i/>
          <w:iCs/>
        </w:rPr>
        <w:t>analyse</w:t>
      </w:r>
      <w:r w:rsidRPr="00CF0828">
        <w:t xml:space="preserve"> die we gemaakt hebben, willen we in de komende jaren het </w:t>
      </w:r>
      <w:proofErr w:type="gramStart"/>
      <w:r w:rsidRPr="00CF0828">
        <w:t>gelijke</w:t>
      </w:r>
      <w:r>
        <w:t xml:space="preserve"> </w:t>
      </w:r>
      <w:r w:rsidRPr="00CF0828">
        <w:t>kansenbeleid</w:t>
      </w:r>
      <w:proofErr w:type="gramEnd"/>
      <w:r w:rsidRPr="00CF0828">
        <w:t xml:space="preserve"> toespits</w:t>
      </w:r>
      <w:r>
        <w:t xml:space="preserve">en op de </w:t>
      </w:r>
      <w:r w:rsidRPr="000B1517">
        <w:rPr>
          <w:b/>
          <w:i/>
          <w:iCs/>
        </w:rPr>
        <w:t>pijlers</w:t>
      </w:r>
      <w:r>
        <w:t>:</w:t>
      </w:r>
    </w:p>
    <w:p w14:paraId="3C806A56" w14:textId="77777777" w:rsidR="0071762A" w:rsidRPr="00E914F2" w:rsidRDefault="0071762A" w:rsidP="0071762A">
      <w:pPr>
        <w:pStyle w:val="Opsomming1"/>
        <w:rPr>
          <w:b/>
          <w:bCs/>
          <w:i/>
          <w:iCs/>
        </w:rPr>
      </w:pPr>
      <w:r w:rsidRPr="00E914F2">
        <w:rPr>
          <w:b/>
          <w:bCs/>
          <w:i/>
          <w:iCs/>
        </w:rPr>
        <w:t>Noteer hier de gekozen pijlers én argumenteer kort je keuze</w:t>
      </w:r>
    </w:p>
    <w:p w14:paraId="257C2CBA" w14:textId="77777777" w:rsidR="0071762A" w:rsidRDefault="0071762A" w:rsidP="0071762A">
      <w:pPr>
        <w:tabs>
          <w:tab w:val="right" w:leader="dot" w:pos="8931"/>
        </w:tabs>
      </w:pPr>
      <w:r>
        <w:t xml:space="preserve">Onze visie op de pijler: </w:t>
      </w:r>
      <w:r w:rsidRPr="00CF0828">
        <w:t>‘</w:t>
      </w:r>
      <w:r>
        <w:tab/>
      </w:r>
      <w:r w:rsidRPr="00CF0828">
        <w:t xml:space="preserve">’ </w:t>
      </w:r>
    </w:p>
    <w:p w14:paraId="27CC99FD" w14:textId="77777777" w:rsidR="0071762A" w:rsidRPr="00E914F2" w:rsidRDefault="0071762A" w:rsidP="0071762A">
      <w:pPr>
        <w:pStyle w:val="Opsomming1"/>
        <w:spacing w:after="480"/>
        <w:contextualSpacing w:val="0"/>
        <w:rPr>
          <w:b/>
          <w:bCs/>
          <w:i/>
          <w:iCs/>
        </w:rPr>
      </w:pPr>
      <w:r w:rsidRPr="00E914F2">
        <w:rPr>
          <w:b/>
          <w:bCs/>
          <w:i/>
          <w:iCs/>
        </w:rPr>
        <w:t>Noteer hier in grote lijnen waar je met deze pijler naartoe wil! (=</w:t>
      </w:r>
      <w:r>
        <w:rPr>
          <w:b/>
          <w:bCs/>
          <w:i/>
          <w:iCs/>
        </w:rPr>
        <w:t xml:space="preserve"> </w:t>
      </w:r>
      <w:r w:rsidRPr="00E914F2">
        <w:rPr>
          <w:b/>
          <w:bCs/>
          <w:i/>
          <w:iCs/>
        </w:rPr>
        <w:t>doelstellingen)</w:t>
      </w:r>
    </w:p>
    <w:p w14:paraId="6F3C3E26" w14:textId="77777777" w:rsidR="0071762A" w:rsidRPr="00CF0828" w:rsidRDefault="0071762A" w:rsidP="0071762A">
      <w:r w:rsidRPr="00CF0828">
        <w:t>Rekening houdend met deze visie en vanuit onze analyse willen we vooral werken aan</w:t>
      </w:r>
      <w:r>
        <w:t>:</w:t>
      </w:r>
    </w:p>
    <w:p w14:paraId="75291D54" w14:textId="77777777" w:rsidR="0071762A" w:rsidRPr="001445E7" w:rsidRDefault="0071762A" w:rsidP="0071762A">
      <w:pPr>
        <w:pStyle w:val="Opsomming1"/>
        <w:rPr>
          <w:b/>
          <w:bCs/>
          <w:i/>
          <w:iCs/>
        </w:rPr>
      </w:pPr>
      <w:r w:rsidRPr="001445E7">
        <w:rPr>
          <w:b/>
          <w:bCs/>
          <w:i/>
          <w:iCs/>
        </w:rPr>
        <w:t>Noteer hier je werkpunten voor deze pijler (= actiepunten)</w:t>
      </w:r>
    </w:p>
    <w:p w14:paraId="45572483" w14:textId="77777777" w:rsidR="0071762A" w:rsidRPr="000B1517" w:rsidRDefault="0071762A" w:rsidP="0071762A">
      <w:pPr>
        <w:rPr>
          <w:rFonts w:cs="Arial"/>
        </w:rPr>
      </w:pPr>
      <w:r w:rsidRPr="000B1517">
        <w:t xml:space="preserve">Naast deze accenten willen we de aandachtspunten en realisaties van de vorige GOK–cycli en ons zorgbeleid in het algemeen in de komende jaren </w:t>
      </w:r>
      <w:proofErr w:type="gramStart"/>
      <w:r w:rsidRPr="000B1517">
        <w:rPr>
          <w:b/>
          <w:i/>
          <w:iCs/>
        </w:rPr>
        <w:t>verder zetten</w:t>
      </w:r>
      <w:proofErr w:type="gramEnd"/>
      <w:r w:rsidRPr="000B1517">
        <w:rPr>
          <w:b/>
          <w:i/>
          <w:iCs/>
        </w:rPr>
        <w:t>, evalueren en bijsturen</w:t>
      </w:r>
      <w:r w:rsidRPr="000B1517">
        <w:t>.</w:t>
      </w:r>
      <w:r w:rsidRPr="000B1517">
        <w:br/>
      </w:r>
      <w:r w:rsidRPr="000B1517">
        <w:rPr>
          <w:rFonts w:cs="Arial"/>
        </w:rPr>
        <w:t>Bv. Preventie en remediëring</w:t>
      </w:r>
      <w:r>
        <w:rPr>
          <w:rFonts w:cs="Arial"/>
        </w:rPr>
        <w:t>.</w:t>
      </w:r>
    </w:p>
    <w:p w14:paraId="3B209F50" w14:textId="77777777" w:rsidR="0071762A" w:rsidRPr="001445E7" w:rsidRDefault="0071762A" w:rsidP="0071762A">
      <w:pPr>
        <w:pStyle w:val="Opsomming1"/>
        <w:rPr>
          <w:b/>
          <w:bCs/>
          <w:i/>
          <w:iCs/>
        </w:rPr>
      </w:pPr>
      <w:r w:rsidRPr="001445E7">
        <w:rPr>
          <w:b/>
          <w:bCs/>
          <w:i/>
          <w:iCs/>
        </w:rPr>
        <w:t>Noteer hier de acties waaraan de school vanuit de gewone zorg aandacht zal besteden!</w:t>
      </w:r>
    </w:p>
    <w:p w14:paraId="6D8CA537" w14:textId="77777777" w:rsidR="0071762A" w:rsidRPr="001445E7" w:rsidRDefault="0071762A" w:rsidP="0071762A">
      <w:pPr>
        <w:pStyle w:val="Opsomming1"/>
        <w:rPr>
          <w:b/>
          <w:bCs/>
          <w:i/>
          <w:iCs/>
        </w:rPr>
      </w:pPr>
      <w:r w:rsidRPr="001445E7">
        <w:rPr>
          <w:b/>
          <w:bCs/>
          <w:i/>
          <w:iCs/>
        </w:rPr>
        <w:t>Noteer hier eventueel de acties die je uit de vorige GOK–cyclus wil bewaken.</w:t>
      </w:r>
    </w:p>
    <w:p w14:paraId="47AB1110" w14:textId="77777777" w:rsidR="0071762A" w:rsidRPr="001445E7" w:rsidRDefault="0071762A" w:rsidP="0071762A">
      <w:pPr>
        <w:pStyle w:val="Opsomming1"/>
        <w:rPr>
          <w:b/>
          <w:bCs/>
          <w:i/>
          <w:iCs/>
        </w:rPr>
      </w:pPr>
      <w:r w:rsidRPr="001445E7">
        <w:rPr>
          <w:b/>
          <w:bCs/>
          <w:i/>
          <w:iCs/>
        </w:rPr>
        <w:t>Noteer hier eventueel bij de niet–prioritaire pijlers de actiepunten die gelinkt zijn aan de prioritaire pijlers.</w:t>
      </w:r>
    </w:p>
    <w:p w14:paraId="08BA63D0" w14:textId="77777777" w:rsidR="0071762A" w:rsidRDefault="0071762A" w:rsidP="0071762A">
      <w:pPr>
        <w:rPr>
          <w:rFonts w:ascii="Verdana" w:hAnsi="Verdana" w:cs="Arial"/>
          <w:sz w:val="22"/>
          <w:szCs w:val="22"/>
        </w:rPr>
      </w:pPr>
      <w:r w:rsidRPr="00345BD9">
        <w:t>Idem voor de domeinen:</w:t>
      </w:r>
    </w:p>
    <w:p w14:paraId="7193E399" w14:textId="6C0CEFBF" w:rsidR="0071762A" w:rsidRDefault="0071762A" w:rsidP="0071762A">
      <w:pPr>
        <w:pStyle w:val="Opsomming1"/>
        <w:ind w:left="340" w:hanging="340"/>
      </w:pPr>
      <w:proofErr w:type="spellStart"/>
      <w:r>
        <w:t>y</w:t>
      </w:r>
      <w:r w:rsidRPr="00CF0828">
        <w:t>aalvaardigheid</w:t>
      </w:r>
      <w:proofErr w:type="spellEnd"/>
    </w:p>
    <w:p w14:paraId="518F57E5" w14:textId="598287AB" w:rsidR="0071762A" w:rsidRDefault="0071762A" w:rsidP="0071762A">
      <w:pPr>
        <w:pStyle w:val="Opsomming1"/>
        <w:ind w:left="340" w:hanging="340"/>
      </w:pPr>
      <w:r>
        <w:t>o</w:t>
      </w:r>
      <w:r>
        <w:t>mgaan met diversiteit</w:t>
      </w:r>
    </w:p>
    <w:p w14:paraId="032BDB04" w14:textId="0F0EA319" w:rsidR="0071762A" w:rsidRDefault="0071762A" w:rsidP="0071762A">
      <w:pPr>
        <w:pStyle w:val="Opsomming1"/>
        <w:ind w:left="340" w:hanging="340"/>
      </w:pPr>
      <w:r>
        <w:t>d</w:t>
      </w:r>
      <w:r w:rsidRPr="00CF0828">
        <w:t>oorstroming en oriëntering</w:t>
      </w:r>
    </w:p>
    <w:p w14:paraId="447DCE5E" w14:textId="217D465C" w:rsidR="0071762A" w:rsidRDefault="0071762A" w:rsidP="0071762A">
      <w:pPr>
        <w:pStyle w:val="Opsomming1"/>
        <w:ind w:left="340" w:hanging="340"/>
      </w:pPr>
      <w:r>
        <w:t>l</w:t>
      </w:r>
      <w:r w:rsidRPr="00CF0828">
        <w:t>eerlingen– en ouderparticipatie</w:t>
      </w:r>
    </w:p>
    <w:p w14:paraId="2962C28B" w14:textId="692592D7" w:rsidR="0071762A" w:rsidRPr="00CF0828" w:rsidRDefault="0071762A" w:rsidP="0071762A">
      <w:pPr>
        <w:pStyle w:val="Opsomming1"/>
        <w:ind w:left="340" w:hanging="340"/>
      </w:pPr>
      <w:proofErr w:type="spellStart"/>
      <w:r>
        <w:t>s</w:t>
      </w:r>
      <w:r w:rsidRPr="00CF0828">
        <w:t>ocio</w:t>
      </w:r>
      <w:proofErr w:type="spellEnd"/>
      <w:r w:rsidRPr="00CF0828">
        <w:t>–emotionele ontwikkeling</w:t>
      </w:r>
    </w:p>
    <w:p w14:paraId="4CCE2989" w14:textId="77777777" w:rsidR="0071762A" w:rsidRDefault="0071762A" w:rsidP="0071762A">
      <w:r>
        <w:lastRenderedPageBreak/>
        <w:t xml:space="preserve">Werken aan gelijke onderwijskansen voor ALLE kinderen (kansrijk of kansarm of </w:t>
      </w:r>
      <w:proofErr w:type="spellStart"/>
      <w:r>
        <w:t>kansanders</w:t>
      </w:r>
      <w:proofErr w:type="spellEnd"/>
      <w:r>
        <w:t>) zien we als de hoofdopdracht in ons schoolbeleid. Hieraan werken willen we expliciet én geïntegreerd aanpakken met het ganse schoolteam, ieder vanuit eigen talenten en mogelijkheden.</w:t>
      </w:r>
    </w:p>
    <w:p w14:paraId="1C1C3AD9" w14:textId="77777777" w:rsidR="0071762A" w:rsidRDefault="0071762A" w:rsidP="0071762A">
      <w:r>
        <w:t>Voor de kansarme kinderen willen de volgende acties opzetten:</w:t>
      </w:r>
    </w:p>
    <w:p w14:paraId="22C2F109" w14:textId="673C97EA" w:rsidR="0071762A" w:rsidRPr="0071762A" w:rsidRDefault="0071762A" w:rsidP="0071762A">
      <w:pPr>
        <w:pStyle w:val="Opsomming1"/>
      </w:pPr>
      <w:r w:rsidRPr="00CF5050">
        <w:rPr>
          <w:b/>
          <w:bCs/>
          <w:i/>
          <w:iCs/>
        </w:rPr>
        <w:t>Noteer hier de acties waaraan de school specifiek rond kansarmoede wil werken</w:t>
      </w:r>
      <w:r w:rsidRPr="00CF5050">
        <w:rPr>
          <w:b/>
          <w:bCs/>
          <w:i/>
          <w:iCs/>
        </w:rPr>
        <w:br/>
      </w:r>
      <w:r w:rsidRPr="00CF5050">
        <w:rPr>
          <w:rFonts w:cs="Arial"/>
          <w:iCs/>
        </w:rPr>
        <w:t>(Gebruik hiervoor eventueel de bronnenkaarten van “7X7 Kansarmoede”)</w:t>
      </w:r>
    </w:p>
    <w:sectPr w:rsidR="0071762A" w:rsidRPr="0071762A" w:rsidSect="00D32709">
      <w:footerReference w:type="even" r:id="rId12"/>
      <w:footerReference w:type="default" r:id="rId13"/>
      <w:footerReference w:type="first" r:id="rId14"/>
      <w:endnotePr>
        <w:numFmt w:val="decimal"/>
      </w:endnotePr>
      <w:pgSz w:w="11906" w:h="16838" w:code="9"/>
      <w:pgMar w:top="1134" w:right="1418" w:bottom="113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0977" w14:textId="77777777" w:rsidR="0071762A" w:rsidRDefault="0071762A" w:rsidP="00542652">
      <w:r>
        <w:separator/>
      </w:r>
    </w:p>
  </w:endnote>
  <w:endnote w:type="continuationSeparator" w:id="0">
    <w:p w14:paraId="08158DD5" w14:textId="77777777" w:rsidR="0071762A" w:rsidRDefault="0071762A" w:rsidP="00542652">
      <w:r>
        <w:continuationSeparator/>
      </w:r>
    </w:p>
  </w:endnote>
  <w:endnote w:type="continuationNotice" w:id="1">
    <w:p w14:paraId="0F48F952" w14:textId="77777777" w:rsidR="0071762A" w:rsidRDefault="007176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7295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71762A" w:rsidRPr="0071762A">
      <w:rPr>
        <w:bCs/>
        <w:noProof/>
        <w:color w:val="404040" w:themeColor="text1" w:themeTint="BF"/>
        <w:sz w:val="18"/>
        <w:szCs w:val="18"/>
        <w:lang w:val="nl-NL"/>
      </w:rPr>
      <w:t>2025</w:t>
    </w:r>
    <w:r w:rsidR="0071762A">
      <w:rPr>
        <w:b/>
        <w:noProof/>
        <w:color w:val="404040" w:themeColor="text1" w:themeTint="BF"/>
        <w:sz w:val="18"/>
        <w:szCs w:val="18"/>
      </w:rPr>
      <w:t>_05_15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4CF0" w14:textId="77777777" w:rsidR="00742BE1" w:rsidRPr="00156BF7" w:rsidRDefault="00156BF7" w:rsidP="00BD17BC">
    <w:pPr>
      <w:pStyle w:val="Voettekst"/>
      <w:tabs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794F6B33" wp14:editId="76D082E7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742BE1" w:rsidRPr="002267F6">
      <w:rPr>
        <w:b/>
        <w:color w:val="404040" w:themeColor="text1" w:themeTint="BF"/>
        <w:sz w:val="18"/>
        <w:szCs w:val="18"/>
      </w:rPr>
      <w:tab/>
    </w:r>
    <w:r w:rsidRPr="00156BF7">
      <w:rPr>
        <w:bCs/>
        <w:color w:val="404040" w:themeColor="text1" w:themeTint="BF"/>
        <w:sz w:val="18"/>
        <w:szCs w:val="18"/>
      </w:rPr>
      <w:fldChar w:fldCharType="begin"/>
    </w:r>
    <w:r w:rsidRPr="00156BF7">
      <w:rPr>
        <w:bCs/>
        <w:color w:val="404040" w:themeColor="text1" w:themeTint="BF"/>
        <w:sz w:val="18"/>
        <w:szCs w:val="18"/>
      </w:rPr>
      <w:instrText>PAGE   \* MERGEFORMAT</w:instrText>
    </w:r>
    <w:r w:rsidRPr="00156BF7">
      <w:rPr>
        <w:bCs/>
        <w:color w:val="404040" w:themeColor="text1" w:themeTint="BF"/>
        <w:sz w:val="18"/>
        <w:szCs w:val="18"/>
      </w:rPr>
      <w:fldChar w:fldCharType="separate"/>
    </w:r>
    <w:r w:rsidRPr="00156BF7">
      <w:rPr>
        <w:bCs/>
        <w:color w:val="404040" w:themeColor="text1" w:themeTint="BF"/>
        <w:sz w:val="18"/>
        <w:szCs w:val="18"/>
        <w:lang w:val="nl-NL"/>
      </w:rPr>
      <w:t>1</w:t>
    </w:r>
    <w:r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C2DB" w14:textId="77777777" w:rsidR="00742BE1" w:rsidRPr="00156BF7" w:rsidRDefault="00092C7B" w:rsidP="00424A70">
    <w:pPr>
      <w:pStyle w:val="Voettekst"/>
      <w:tabs>
        <w:tab w:val="clear" w:pos="4536"/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383AD007" wp14:editId="434B7CFA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156BF7" w:rsidRPr="00156BF7">
      <w:rPr>
        <w:bCs/>
        <w:color w:val="404040" w:themeColor="text1" w:themeTint="BF"/>
        <w:sz w:val="18"/>
        <w:szCs w:val="18"/>
      </w:rPr>
      <w:fldChar w:fldCharType="begin"/>
    </w:r>
    <w:r w:rsidR="00156BF7" w:rsidRPr="00156BF7">
      <w:rPr>
        <w:bCs/>
        <w:color w:val="404040" w:themeColor="text1" w:themeTint="BF"/>
        <w:sz w:val="18"/>
        <w:szCs w:val="18"/>
      </w:rPr>
      <w:instrText>PAGE   \* MERGEFORMAT</w:instrText>
    </w:r>
    <w:r w:rsidR="00156BF7" w:rsidRPr="00156BF7">
      <w:rPr>
        <w:bCs/>
        <w:color w:val="404040" w:themeColor="text1" w:themeTint="BF"/>
        <w:sz w:val="18"/>
        <w:szCs w:val="18"/>
      </w:rPr>
      <w:fldChar w:fldCharType="separate"/>
    </w:r>
    <w:r w:rsidR="00156BF7" w:rsidRPr="00156BF7">
      <w:rPr>
        <w:bCs/>
        <w:color w:val="404040" w:themeColor="text1" w:themeTint="BF"/>
        <w:sz w:val="18"/>
        <w:szCs w:val="18"/>
        <w:lang w:val="nl-NL"/>
      </w:rPr>
      <w:t>1</w:t>
    </w:r>
    <w:r w:rsidR="00156BF7"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5341" w14:textId="77777777" w:rsidR="0071762A" w:rsidRDefault="0071762A" w:rsidP="00542652">
      <w:r>
        <w:separator/>
      </w:r>
    </w:p>
  </w:footnote>
  <w:footnote w:type="continuationSeparator" w:id="0">
    <w:p w14:paraId="43F7C8B4" w14:textId="77777777" w:rsidR="0071762A" w:rsidRDefault="0071762A" w:rsidP="00542652">
      <w:r>
        <w:continuationSeparator/>
      </w:r>
    </w:p>
    <w:p w14:paraId="13DB68A7" w14:textId="77777777" w:rsidR="0071762A" w:rsidRDefault="0071762A"/>
    <w:p w14:paraId="634A782D" w14:textId="77777777" w:rsidR="0071762A" w:rsidRDefault="007176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00A"/>
    <w:multiLevelType w:val="hybridMultilevel"/>
    <w:tmpl w:val="FC96C6BE"/>
    <w:lvl w:ilvl="0" w:tplc="4F2CD3B2">
      <w:start w:val="1"/>
      <w:numFmt w:val="bullet"/>
      <w:pStyle w:val="Opsomming"/>
      <w:lvlText w:val=""/>
      <w:lvlJc w:val="left"/>
      <w:pPr>
        <w:ind w:left="489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4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9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0513D"/>
    <w:multiLevelType w:val="hybridMultilevel"/>
    <w:tmpl w:val="F1641E22"/>
    <w:lvl w:ilvl="0" w:tplc="08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E0C3C"/>
    <w:multiLevelType w:val="hybridMultilevel"/>
    <w:tmpl w:val="FB9EA1EA"/>
    <w:lvl w:ilvl="0" w:tplc="E3A4CA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96D00"/>
    <w:multiLevelType w:val="hybridMultilevel"/>
    <w:tmpl w:val="F25096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C345C"/>
    <w:multiLevelType w:val="hybridMultilevel"/>
    <w:tmpl w:val="085045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D1E00"/>
    <w:multiLevelType w:val="hybridMultilevel"/>
    <w:tmpl w:val="8556A4F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411BE"/>
    <w:multiLevelType w:val="hybridMultilevel"/>
    <w:tmpl w:val="BE705538"/>
    <w:lvl w:ilvl="0" w:tplc="D21E4374">
      <w:start w:val="202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i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3209">
    <w:abstractNumId w:val="8"/>
  </w:num>
  <w:num w:numId="2" w16cid:durableId="2085225797">
    <w:abstractNumId w:val="8"/>
  </w:num>
  <w:num w:numId="3" w16cid:durableId="210112520">
    <w:abstractNumId w:val="3"/>
  </w:num>
  <w:num w:numId="4" w16cid:durableId="2146391007">
    <w:abstractNumId w:val="8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8"/>
  </w:num>
  <w:num w:numId="6" w16cid:durableId="287706536">
    <w:abstractNumId w:val="5"/>
  </w:num>
  <w:num w:numId="7" w16cid:durableId="2057389921">
    <w:abstractNumId w:val="9"/>
  </w:num>
  <w:num w:numId="8" w16cid:durableId="175048375">
    <w:abstractNumId w:val="7"/>
  </w:num>
  <w:num w:numId="9" w16cid:durableId="336887750">
    <w:abstractNumId w:val="16"/>
  </w:num>
  <w:num w:numId="10" w16cid:durableId="1666779299">
    <w:abstractNumId w:val="2"/>
  </w:num>
  <w:num w:numId="11" w16cid:durableId="1219172945">
    <w:abstractNumId w:val="6"/>
  </w:num>
  <w:num w:numId="12" w16cid:durableId="1852329665">
    <w:abstractNumId w:val="12"/>
  </w:num>
  <w:num w:numId="13" w16cid:durableId="1497765492">
    <w:abstractNumId w:val="1"/>
  </w:num>
  <w:num w:numId="14" w16cid:durableId="1416636234">
    <w:abstractNumId w:val="4"/>
  </w:num>
  <w:num w:numId="15" w16cid:durableId="806626024">
    <w:abstractNumId w:val="0"/>
  </w:num>
  <w:num w:numId="16" w16cid:durableId="1756245171">
    <w:abstractNumId w:val="10"/>
  </w:num>
  <w:num w:numId="17" w16cid:durableId="1601377184">
    <w:abstractNumId w:val="14"/>
  </w:num>
  <w:num w:numId="18" w16cid:durableId="543635757">
    <w:abstractNumId w:val="15"/>
  </w:num>
  <w:num w:numId="19" w16cid:durableId="593319006">
    <w:abstractNumId w:val="11"/>
  </w:num>
  <w:num w:numId="20" w16cid:durableId="1773088950">
    <w:abstractNumId w:val="17"/>
  </w:num>
  <w:num w:numId="21" w16cid:durableId="406271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2A"/>
    <w:rsid w:val="00005053"/>
    <w:rsid w:val="00020948"/>
    <w:rsid w:val="00024388"/>
    <w:rsid w:val="0002559F"/>
    <w:rsid w:val="00034324"/>
    <w:rsid w:val="00034C3D"/>
    <w:rsid w:val="00045EBA"/>
    <w:rsid w:val="00050125"/>
    <w:rsid w:val="00053FA0"/>
    <w:rsid w:val="00092C7B"/>
    <w:rsid w:val="000A380F"/>
    <w:rsid w:val="000A3B55"/>
    <w:rsid w:val="000B47EA"/>
    <w:rsid w:val="000C5ED7"/>
    <w:rsid w:val="000C68C2"/>
    <w:rsid w:val="000D5051"/>
    <w:rsid w:val="000E6B20"/>
    <w:rsid w:val="001047F7"/>
    <w:rsid w:val="00105CA3"/>
    <w:rsid w:val="00124E96"/>
    <w:rsid w:val="00125451"/>
    <w:rsid w:val="00127D92"/>
    <w:rsid w:val="0013085B"/>
    <w:rsid w:val="001408A5"/>
    <w:rsid w:val="00152319"/>
    <w:rsid w:val="001539F1"/>
    <w:rsid w:val="00156BF7"/>
    <w:rsid w:val="0016105D"/>
    <w:rsid w:val="00167FAC"/>
    <w:rsid w:val="001755E4"/>
    <w:rsid w:val="00184DC6"/>
    <w:rsid w:val="00184F88"/>
    <w:rsid w:val="00184FBE"/>
    <w:rsid w:val="00192F4A"/>
    <w:rsid w:val="00195631"/>
    <w:rsid w:val="001A5011"/>
    <w:rsid w:val="001A6412"/>
    <w:rsid w:val="001B4CC6"/>
    <w:rsid w:val="001C0C5E"/>
    <w:rsid w:val="001C2532"/>
    <w:rsid w:val="001D5D61"/>
    <w:rsid w:val="001E28E7"/>
    <w:rsid w:val="001E2B0B"/>
    <w:rsid w:val="001E41DD"/>
    <w:rsid w:val="001E4CA0"/>
    <w:rsid w:val="001E606E"/>
    <w:rsid w:val="001E7667"/>
    <w:rsid w:val="0020522C"/>
    <w:rsid w:val="0022385B"/>
    <w:rsid w:val="00225806"/>
    <w:rsid w:val="00237820"/>
    <w:rsid w:val="00244327"/>
    <w:rsid w:val="00247617"/>
    <w:rsid w:val="00250907"/>
    <w:rsid w:val="0025424A"/>
    <w:rsid w:val="0026274E"/>
    <w:rsid w:val="0026610B"/>
    <w:rsid w:val="002714E4"/>
    <w:rsid w:val="0027759F"/>
    <w:rsid w:val="00282BB1"/>
    <w:rsid w:val="00284C03"/>
    <w:rsid w:val="002862E9"/>
    <w:rsid w:val="00287C15"/>
    <w:rsid w:val="00290079"/>
    <w:rsid w:val="002A617C"/>
    <w:rsid w:val="002C6FD7"/>
    <w:rsid w:val="002D5628"/>
    <w:rsid w:val="002E25CA"/>
    <w:rsid w:val="002E389C"/>
    <w:rsid w:val="00305086"/>
    <w:rsid w:val="0031624F"/>
    <w:rsid w:val="0032251D"/>
    <w:rsid w:val="00323038"/>
    <w:rsid w:val="00342B58"/>
    <w:rsid w:val="0034324A"/>
    <w:rsid w:val="00344488"/>
    <w:rsid w:val="00353FF8"/>
    <w:rsid w:val="00355407"/>
    <w:rsid w:val="003556C8"/>
    <w:rsid w:val="003569C5"/>
    <w:rsid w:val="003633CF"/>
    <w:rsid w:val="00366D4E"/>
    <w:rsid w:val="00374E2A"/>
    <w:rsid w:val="003770F7"/>
    <w:rsid w:val="00377AFC"/>
    <w:rsid w:val="003A7EB5"/>
    <w:rsid w:val="003C3080"/>
    <w:rsid w:val="003C365A"/>
    <w:rsid w:val="003D02CD"/>
    <w:rsid w:val="003D42FA"/>
    <w:rsid w:val="003F1843"/>
    <w:rsid w:val="003F3B3F"/>
    <w:rsid w:val="00405283"/>
    <w:rsid w:val="00424A70"/>
    <w:rsid w:val="00424BEE"/>
    <w:rsid w:val="00424FF2"/>
    <w:rsid w:val="004305D4"/>
    <w:rsid w:val="004359EC"/>
    <w:rsid w:val="00437BBA"/>
    <w:rsid w:val="00442F4C"/>
    <w:rsid w:val="00450BE0"/>
    <w:rsid w:val="00456013"/>
    <w:rsid w:val="00456B7A"/>
    <w:rsid w:val="0046180B"/>
    <w:rsid w:val="004654C4"/>
    <w:rsid w:val="00470106"/>
    <w:rsid w:val="00475418"/>
    <w:rsid w:val="0047687E"/>
    <w:rsid w:val="004A34A0"/>
    <w:rsid w:val="004A3E71"/>
    <w:rsid w:val="004C3FCD"/>
    <w:rsid w:val="004D062F"/>
    <w:rsid w:val="004E5BFD"/>
    <w:rsid w:val="004F05A5"/>
    <w:rsid w:val="004F4BAD"/>
    <w:rsid w:val="004F5EB3"/>
    <w:rsid w:val="004F670C"/>
    <w:rsid w:val="00507B8D"/>
    <w:rsid w:val="0051512A"/>
    <w:rsid w:val="0051626C"/>
    <w:rsid w:val="00523857"/>
    <w:rsid w:val="005269E4"/>
    <w:rsid w:val="00531181"/>
    <w:rsid w:val="005365F3"/>
    <w:rsid w:val="00542652"/>
    <w:rsid w:val="005555AB"/>
    <w:rsid w:val="00565A69"/>
    <w:rsid w:val="00573614"/>
    <w:rsid w:val="00582D2E"/>
    <w:rsid w:val="0058457E"/>
    <w:rsid w:val="00587F9C"/>
    <w:rsid w:val="005B6E7C"/>
    <w:rsid w:val="005B732D"/>
    <w:rsid w:val="005C2046"/>
    <w:rsid w:val="005C4006"/>
    <w:rsid w:val="005E1C22"/>
    <w:rsid w:val="0060187B"/>
    <w:rsid w:val="00602896"/>
    <w:rsid w:val="0061772E"/>
    <w:rsid w:val="00620A2B"/>
    <w:rsid w:val="00621CBE"/>
    <w:rsid w:val="00637F13"/>
    <w:rsid w:val="00640317"/>
    <w:rsid w:val="00643BB3"/>
    <w:rsid w:val="00645DF8"/>
    <w:rsid w:val="006505A5"/>
    <w:rsid w:val="00651A1B"/>
    <w:rsid w:val="0065447F"/>
    <w:rsid w:val="00657AE7"/>
    <w:rsid w:val="0066310A"/>
    <w:rsid w:val="0066332F"/>
    <w:rsid w:val="00664D1D"/>
    <w:rsid w:val="00675BA9"/>
    <w:rsid w:val="0068504D"/>
    <w:rsid w:val="006872E7"/>
    <w:rsid w:val="006903EF"/>
    <w:rsid w:val="006918BA"/>
    <w:rsid w:val="00692DD9"/>
    <w:rsid w:val="006A0184"/>
    <w:rsid w:val="006A3861"/>
    <w:rsid w:val="006A5A53"/>
    <w:rsid w:val="006B1A13"/>
    <w:rsid w:val="006B3DD8"/>
    <w:rsid w:val="006D3F09"/>
    <w:rsid w:val="006D6C03"/>
    <w:rsid w:val="006F5280"/>
    <w:rsid w:val="00701086"/>
    <w:rsid w:val="007115EE"/>
    <w:rsid w:val="00711A8E"/>
    <w:rsid w:val="0071469E"/>
    <w:rsid w:val="00716850"/>
    <w:rsid w:val="0071762A"/>
    <w:rsid w:val="00727F36"/>
    <w:rsid w:val="00733752"/>
    <w:rsid w:val="00737230"/>
    <w:rsid w:val="00742BE1"/>
    <w:rsid w:val="00752236"/>
    <w:rsid w:val="00765F33"/>
    <w:rsid w:val="00766DA3"/>
    <w:rsid w:val="007755A0"/>
    <w:rsid w:val="007755F9"/>
    <w:rsid w:val="00790DA0"/>
    <w:rsid w:val="007913F3"/>
    <w:rsid w:val="00791ABB"/>
    <w:rsid w:val="00794B76"/>
    <w:rsid w:val="007A2740"/>
    <w:rsid w:val="007A49B8"/>
    <w:rsid w:val="007A538B"/>
    <w:rsid w:val="007A53D4"/>
    <w:rsid w:val="007B4ED4"/>
    <w:rsid w:val="007C1831"/>
    <w:rsid w:val="007C2D96"/>
    <w:rsid w:val="007C3BD2"/>
    <w:rsid w:val="007C4B11"/>
    <w:rsid w:val="007C6AAD"/>
    <w:rsid w:val="007D3074"/>
    <w:rsid w:val="007D5840"/>
    <w:rsid w:val="007D7685"/>
    <w:rsid w:val="007E5CF1"/>
    <w:rsid w:val="007E6DC0"/>
    <w:rsid w:val="007F00C2"/>
    <w:rsid w:val="007F27AB"/>
    <w:rsid w:val="00803E9F"/>
    <w:rsid w:val="008124DE"/>
    <w:rsid w:val="00830982"/>
    <w:rsid w:val="00831D21"/>
    <w:rsid w:val="00832EE1"/>
    <w:rsid w:val="00844A02"/>
    <w:rsid w:val="00847161"/>
    <w:rsid w:val="00861A96"/>
    <w:rsid w:val="00863F63"/>
    <w:rsid w:val="00876958"/>
    <w:rsid w:val="008854E2"/>
    <w:rsid w:val="008A1FC5"/>
    <w:rsid w:val="008A2765"/>
    <w:rsid w:val="008A5DFF"/>
    <w:rsid w:val="008B2780"/>
    <w:rsid w:val="008B663C"/>
    <w:rsid w:val="008D3284"/>
    <w:rsid w:val="008D4918"/>
    <w:rsid w:val="008E2108"/>
    <w:rsid w:val="008E3DF9"/>
    <w:rsid w:val="008E57DA"/>
    <w:rsid w:val="008E65BF"/>
    <w:rsid w:val="00900DA2"/>
    <w:rsid w:val="0090100B"/>
    <w:rsid w:val="0090340D"/>
    <w:rsid w:val="0090582A"/>
    <w:rsid w:val="009123EA"/>
    <w:rsid w:val="00922BAA"/>
    <w:rsid w:val="009265A6"/>
    <w:rsid w:val="009327EA"/>
    <w:rsid w:val="00943AF2"/>
    <w:rsid w:val="00954509"/>
    <w:rsid w:val="00980DCE"/>
    <w:rsid w:val="00982889"/>
    <w:rsid w:val="00983866"/>
    <w:rsid w:val="0099620A"/>
    <w:rsid w:val="009A6EA2"/>
    <w:rsid w:val="009B235B"/>
    <w:rsid w:val="009B4946"/>
    <w:rsid w:val="009B63B2"/>
    <w:rsid w:val="009D48CD"/>
    <w:rsid w:val="009D610A"/>
    <w:rsid w:val="009E61A9"/>
    <w:rsid w:val="009F000C"/>
    <w:rsid w:val="00A0066B"/>
    <w:rsid w:val="00A04E1D"/>
    <w:rsid w:val="00A3384B"/>
    <w:rsid w:val="00A442E2"/>
    <w:rsid w:val="00A44960"/>
    <w:rsid w:val="00A456CD"/>
    <w:rsid w:val="00A52B82"/>
    <w:rsid w:val="00A64B25"/>
    <w:rsid w:val="00A72D9E"/>
    <w:rsid w:val="00A75144"/>
    <w:rsid w:val="00A75F66"/>
    <w:rsid w:val="00A84694"/>
    <w:rsid w:val="00A853B3"/>
    <w:rsid w:val="00A90E5B"/>
    <w:rsid w:val="00AA342B"/>
    <w:rsid w:val="00AB68EC"/>
    <w:rsid w:val="00AC43ED"/>
    <w:rsid w:val="00AE042D"/>
    <w:rsid w:val="00AE29B3"/>
    <w:rsid w:val="00AE3D10"/>
    <w:rsid w:val="00AE57DC"/>
    <w:rsid w:val="00AF2EA8"/>
    <w:rsid w:val="00B030F6"/>
    <w:rsid w:val="00B0652B"/>
    <w:rsid w:val="00B3089F"/>
    <w:rsid w:val="00B333D2"/>
    <w:rsid w:val="00B33B85"/>
    <w:rsid w:val="00B45EA0"/>
    <w:rsid w:val="00B46550"/>
    <w:rsid w:val="00B46939"/>
    <w:rsid w:val="00B51E01"/>
    <w:rsid w:val="00B614E7"/>
    <w:rsid w:val="00B66369"/>
    <w:rsid w:val="00B74B05"/>
    <w:rsid w:val="00B85153"/>
    <w:rsid w:val="00B9372F"/>
    <w:rsid w:val="00B965B4"/>
    <w:rsid w:val="00BC3446"/>
    <w:rsid w:val="00BD17BC"/>
    <w:rsid w:val="00BD6D11"/>
    <w:rsid w:val="00BE5126"/>
    <w:rsid w:val="00BE6CA3"/>
    <w:rsid w:val="00BF535C"/>
    <w:rsid w:val="00C02ED3"/>
    <w:rsid w:val="00C037BA"/>
    <w:rsid w:val="00C06487"/>
    <w:rsid w:val="00C3301F"/>
    <w:rsid w:val="00C34916"/>
    <w:rsid w:val="00C42227"/>
    <w:rsid w:val="00C6208C"/>
    <w:rsid w:val="00C73101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F2CFC"/>
    <w:rsid w:val="00D11BBC"/>
    <w:rsid w:val="00D153F1"/>
    <w:rsid w:val="00D2120A"/>
    <w:rsid w:val="00D24E49"/>
    <w:rsid w:val="00D27963"/>
    <w:rsid w:val="00D32709"/>
    <w:rsid w:val="00D35E05"/>
    <w:rsid w:val="00D44979"/>
    <w:rsid w:val="00D46BAD"/>
    <w:rsid w:val="00D47932"/>
    <w:rsid w:val="00D57927"/>
    <w:rsid w:val="00D62CAD"/>
    <w:rsid w:val="00D71FD9"/>
    <w:rsid w:val="00D84638"/>
    <w:rsid w:val="00D91EDD"/>
    <w:rsid w:val="00D941A5"/>
    <w:rsid w:val="00DA2DE5"/>
    <w:rsid w:val="00DB088E"/>
    <w:rsid w:val="00DB287B"/>
    <w:rsid w:val="00DB668E"/>
    <w:rsid w:val="00DC1E08"/>
    <w:rsid w:val="00DC4824"/>
    <w:rsid w:val="00DF09AC"/>
    <w:rsid w:val="00DF17C0"/>
    <w:rsid w:val="00DF20AB"/>
    <w:rsid w:val="00E02A25"/>
    <w:rsid w:val="00E03F61"/>
    <w:rsid w:val="00E04192"/>
    <w:rsid w:val="00E2096D"/>
    <w:rsid w:val="00E27E09"/>
    <w:rsid w:val="00E40D4D"/>
    <w:rsid w:val="00E47C80"/>
    <w:rsid w:val="00E50F3A"/>
    <w:rsid w:val="00E53ADC"/>
    <w:rsid w:val="00E557ED"/>
    <w:rsid w:val="00E65B26"/>
    <w:rsid w:val="00E73A6D"/>
    <w:rsid w:val="00E75062"/>
    <w:rsid w:val="00E7569C"/>
    <w:rsid w:val="00E8057D"/>
    <w:rsid w:val="00E81306"/>
    <w:rsid w:val="00E818E8"/>
    <w:rsid w:val="00E82741"/>
    <w:rsid w:val="00E94E6B"/>
    <w:rsid w:val="00E95386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0414A"/>
    <w:rsid w:val="00F2108F"/>
    <w:rsid w:val="00F24820"/>
    <w:rsid w:val="00F2707D"/>
    <w:rsid w:val="00F41589"/>
    <w:rsid w:val="00F43577"/>
    <w:rsid w:val="00F5043B"/>
    <w:rsid w:val="00F622D9"/>
    <w:rsid w:val="00F62FF5"/>
    <w:rsid w:val="00F70B2F"/>
    <w:rsid w:val="00F75290"/>
    <w:rsid w:val="00F776BA"/>
    <w:rsid w:val="00F82436"/>
    <w:rsid w:val="00F82561"/>
    <w:rsid w:val="00F8750F"/>
    <w:rsid w:val="00F93C1B"/>
    <w:rsid w:val="00F96046"/>
    <w:rsid w:val="00FA6EC9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D4034"/>
  <w15:docId w15:val="{6C5C9D3C-87AB-4145-A4BD-4BE78BBC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qFormat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  <w:style w:type="paragraph" w:customStyle="1" w:styleId="VVKSOTekst">
    <w:name w:val="VVKSOTekst"/>
    <w:link w:val="VVKSOTekstChar"/>
    <w:rsid w:val="00184FBE"/>
    <w:pPr>
      <w:spacing w:after="240" w:line="240" w:lineRule="atLeast"/>
      <w:jc w:val="both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VVKSOTekstChar">
    <w:name w:val="VVKSOTekst Char"/>
    <w:basedOn w:val="Standaardalinea-lettertype"/>
    <w:link w:val="VVKSOTekst"/>
    <w:locked/>
    <w:rsid w:val="00184FBE"/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Opsomming">
    <w:name w:val="Opsomming"/>
    <w:basedOn w:val="Lijstalinea"/>
    <w:link w:val="OpsommingChar"/>
    <w:qFormat/>
    <w:rsid w:val="002E389C"/>
    <w:pPr>
      <w:numPr>
        <w:numId w:val="15"/>
      </w:numPr>
      <w:spacing w:after="200"/>
      <w:ind w:left="357" w:hanging="357"/>
      <w:outlineLvl w:val="9"/>
    </w:pPr>
  </w:style>
  <w:style w:type="character" w:customStyle="1" w:styleId="OpsommingChar">
    <w:name w:val="Opsomming Char"/>
    <w:basedOn w:val="Standaardalinea-lettertype"/>
    <w:link w:val="Opsomming"/>
    <w:rsid w:val="002E389C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customStyle="1" w:styleId="Opsommingniv2">
    <w:name w:val="Opsomming niv2"/>
    <w:basedOn w:val="Lijstalinea"/>
    <w:link w:val="Opsommingniv2Char"/>
    <w:qFormat/>
    <w:rsid w:val="002E389C"/>
    <w:pPr>
      <w:numPr>
        <w:numId w:val="0"/>
      </w:numPr>
      <w:spacing w:after="0"/>
      <w:ind w:left="717" w:hanging="360"/>
      <w:outlineLvl w:val="9"/>
    </w:pPr>
    <w:rPr>
      <w:lang w:val="nl-NL"/>
    </w:rPr>
  </w:style>
  <w:style w:type="character" w:customStyle="1" w:styleId="Opsommingniv2Char">
    <w:name w:val="Opsomming niv2 Char"/>
    <w:basedOn w:val="Standaardalinea-lettertype"/>
    <w:link w:val="Opsommingniv2"/>
    <w:rsid w:val="002E389C"/>
    <w:rPr>
      <w:rFonts w:ascii="Trebuchet MS" w:eastAsia="Times New Roman" w:hAnsi="Trebuchet MS" w:cs="Times New Roman"/>
      <w:color w:val="262626" w:themeColor="text1" w:themeTint="D9"/>
      <w:sz w:val="20"/>
      <w:szCs w:val="20"/>
      <w:lang w:val="nl-NL" w:eastAsia="nl-BE"/>
    </w:rPr>
  </w:style>
  <w:style w:type="paragraph" w:styleId="Normaalweb">
    <w:name w:val="Normal (Web)"/>
    <w:basedOn w:val="Standaard"/>
    <w:uiPriority w:val="99"/>
    <w:unhideWhenUsed/>
    <w:rsid w:val="00922BAA"/>
    <w:pPr>
      <w:suppressAutoHyphens w:val="0"/>
      <w:spacing w:after="15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.meulemans\OneDrive%20-%20Katholiek%20Onderwijs%20Vlaanderen\Bureaublad\Tek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5DB5097C0443D996BE4DEC367F1C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5A37F0-17EA-4B4B-BE95-B08A75040DD7}"/>
      </w:docPartPr>
      <w:docPartBody>
        <w:p w:rsidR="00F04D7D" w:rsidRDefault="00F04D7D">
          <w:pPr>
            <w:pStyle w:val="7A5DB5097C0443D996BE4DEC367F1C30"/>
          </w:pPr>
          <w:r>
            <w:rPr>
              <w:rStyle w:val="Tekstvantijdelijkeaanduiding"/>
            </w:rPr>
            <w:t>Dienst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7D"/>
    <w:rsid w:val="001A6412"/>
    <w:rsid w:val="00F0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A5DB5097C0443D996BE4DEC367F1C30">
    <w:name w:val="7A5DB5097C0443D996BE4DEC367F1C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42B3D77ABC44E9D3AD631F24791AF" ma:contentTypeVersion="19" ma:contentTypeDescription="Een nieuw document maken." ma:contentTypeScope="" ma:versionID="559f7245f04293f662312fb08dc583a3">
  <xsd:schema xmlns:xsd="http://www.w3.org/2001/XMLSchema" xmlns:xs="http://www.w3.org/2001/XMLSchema" xmlns:p="http://schemas.microsoft.com/office/2006/metadata/properties" xmlns:ns2="7efddcb6-f13e-4a6d-a319-ed95fb612219" xmlns:ns3="9043eea9-c6a2-41bd-a216-33d45f9f09e1" xmlns:ns4="0feb6c96-61ed-47c7-a2e6-bcd21225d94e" targetNamespace="http://schemas.microsoft.com/office/2006/metadata/properties" ma:root="true" ma:fieldsID="84c2a05950b5fca92616b6f503f1a558" ns2:_="" ns3:_="" ns4:_="">
    <xsd:import namespace="7efddcb6-f13e-4a6d-a319-ed95fb612219"/>
    <xsd:import namespace="9043eea9-c6a2-41bd-a216-33d45f9f09e1"/>
    <xsd:import namespace="0feb6c96-61ed-47c7-a2e6-bcd21225d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ddcb6-f13e-4a6d-a319-ed95fb612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c44a1f-014e-4f71-848c-1a0a73506dce}" ma:internalName="TaxCatchAll" ma:showField="CatchAllData" ma:web="0feb6c96-61ed-47c7-a2e6-bcd21225d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b6c96-61ed-47c7-a2e6-bcd21225d94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ddcb6-f13e-4a6d-a319-ed95fb612219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EFD5AA33-177D-4AAA-B09F-4BD6920AD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6B3C3-9A0F-4F77-8506-8887D9E754BF}"/>
</file>

<file path=customXml/itemProps4.xml><?xml version="1.0" encoding="utf-8"?>
<ds:datastoreItem xmlns:ds="http://schemas.openxmlformats.org/officeDocument/2006/customXml" ds:itemID="{323238D2-8396-4465-A946-B02A7E3CAF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Tekst</Template>
  <TotalTime>2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Meulemans</dc:creator>
  <cp:lastModifiedBy>Wendy Meulemans</cp:lastModifiedBy>
  <cp:revision>1</cp:revision>
  <dcterms:created xsi:type="dcterms:W3CDTF">2025-10-15T12:25:00Z</dcterms:created>
  <dcterms:modified xsi:type="dcterms:W3CDTF">2025-10-15T12:27:00Z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0x01010073A42B3D77ABC44E9D3AD631F24791AF</vt:lpwstr>
  </property>
  <property fmtid="{D5CDD505-2E9C-101B-9397-08002B2CF9AE}" pid="3" name="MediaServiceImageTags">
    <vt:lpwstr/>
  </property>
</Properties>
</file>